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C644F" w14:textId="77777777" w:rsidR="00F05612" w:rsidRPr="00607540" w:rsidRDefault="00F05612" w:rsidP="00F05612">
      <w:pPr>
        <w:pStyle w:val="Heading1"/>
        <w:rPr>
          <w:rFonts w:ascii="Arial" w:hAnsi="Arial" w:cs="Arial"/>
          <w:sz w:val="44"/>
          <w:szCs w:val="44"/>
          <w:lang w:val="en-GB"/>
        </w:rPr>
      </w:pPr>
      <w:r w:rsidRPr="00607540">
        <w:rPr>
          <w:rFonts w:ascii="Arial" w:hAnsi="Arial" w:cs="Arial"/>
          <w:noProof/>
          <w:color w:val="auto"/>
          <w:sz w:val="44"/>
          <w:szCs w:val="44"/>
          <w:lang w:val="en-GB" w:eastAsia="en-GB"/>
        </w:rPr>
        <w:t>Statement of Interest</w:t>
      </w:r>
      <w:r w:rsidRPr="00607540">
        <w:rPr>
          <w:rFonts w:ascii="Arial" w:hAnsi="Arial" w:cs="Arial"/>
          <w:color w:val="auto"/>
          <w:spacing w:val="-22"/>
          <w:w w:val="98"/>
          <w:sz w:val="44"/>
          <w:szCs w:val="44"/>
          <w:lang w:val="en-GB"/>
        </w:rPr>
        <w:t xml:space="preserve"> </w:t>
      </w:r>
      <w:r w:rsidRPr="00607540">
        <w:rPr>
          <w:rFonts w:ascii="Arial" w:hAnsi="Arial" w:cs="Arial"/>
          <w:color w:val="auto"/>
          <w:sz w:val="44"/>
          <w:szCs w:val="44"/>
          <w:lang w:val="en-GB"/>
        </w:rPr>
        <w:t>Form</w:t>
      </w:r>
      <w:r>
        <w:rPr>
          <w:rFonts w:ascii="Arial" w:hAnsi="Arial" w:cs="Arial"/>
          <w:color w:val="auto"/>
          <w:sz w:val="44"/>
          <w:szCs w:val="44"/>
          <w:lang w:val="en-GB"/>
        </w:rPr>
        <w:t xml:space="preserve">                  </w:t>
      </w:r>
      <w:r w:rsidRPr="00607540">
        <w:rPr>
          <w:rFonts w:ascii="Arial" w:hAnsi="Arial" w:cs="Arial"/>
          <w:bCs/>
          <w:noProof/>
          <w:color w:val="auto"/>
          <w:sz w:val="44"/>
          <w:szCs w:val="44"/>
          <w:lang w:val="en-GB" w:eastAsia="en-GB"/>
        </w:rPr>
        <w:drawing>
          <wp:inline distT="0" distB="0" distL="0" distR="0" wp14:anchorId="3F06538E" wp14:editId="293A2FC6">
            <wp:extent cx="1561465" cy="478155"/>
            <wp:effectExtent l="0" t="0" r="635" b="0"/>
            <wp:docPr id="10" name="Picture 10" descr="Suf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uffolk County Council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1465" cy="478155"/>
                    </a:xfrm>
                    <a:prstGeom prst="rect">
                      <a:avLst/>
                    </a:prstGeom>
                    <a:noFill/>
                    <a:ln>
                      <a:noFill/>
                    </a:ln>
                  </pic:spPr>
                </pic:pic>
              </a:graphicData>
            </a:graphic>
          </wp:inline>
        </w:drawing>
      </w:r>
    </w:p>
    <w:p w14:paraId="42F0EA8A" w14:textId="77777777" w:rsidR="00F05612" w:rsidRDefault="00F05612" w:rsidP="00F05612">
      <w:pPr>
        <w:widowControl/>
        <w:autoSpaceDE w:val="0"/>
        <w:autoSpaceDN w:val="0"/>
        <w:adjustRightInd w:val="0"/>
        <w:spacing w:after="0" w:line="240" w:lineRule="auto"/>
        <w:ind w:right="23"/>
        <w:rPr>
          <w:rFonts w:ascii="Arial" w:hAnsi="Arial" w:cs="Arial"/>
          <w:bCs/>
          <w:color w:val="231F20"/>
          <w:sz w:val="24"/>
          <w:szCs w:val="24"/>
          <w:lang w:val="en-GB"/>
        </w:rPr>
      </w:pPr>
      <w:r w:rsidRPr="00420F25">
        <w:rPr>
          <w:rFonts w:ascii="Helvetica" w:hAnsi="Helvetica" w:cs="Arial"/>
          <w:bCs/>
          <w:color w:val="231F20"/>
          <w:sz w:val="24"/>
          <w:szCs w:val="24"/>
          <w:lang w:val="en-GB"/>
        </w:rPr>
        <w:t>Once complete, please</w:t>
      </w:r>
      <w:r>
        <w:rPr>
          <w:rFonts w:ascii="Helvetica" w:hAnsi="Helvetica" w:cs="Arial"/>
          <w:bCs/>
          <w:color w:val="231F20"/>
          <w:sz w:val="24"/>
          <w:szCs w:val="24"/>
          <w:lang w:val="en-GB"/>
        </w:rPr>
        <w:t xml:space="preserve"> upload this form when completing your online application.</w:t>
      </w:r>
      <w:r w:rsidRPr="00420F25">
        <w:rPr>
          <w:rFonts w:ascii="Arial" w:hAnsi="Arial" w:cs="Arial"/>
          <w:bCs/>
          <w:color w:val="231F20"/>
          <w:sz w:val="24"/>
          <w:szCs w:val="24"/>
          <w:lang w:val="en-GB"/>
        </w:rPr>
        <w:tab/>
      </w:r>
    </w:p>
    <w:p w14:paraId="2F6280AF" w14:textId="77777777" w:rsidR="00F05612" w:rsidRDefault="00F05612" w:rsidP="00F05612">
      <w:pPr>
        <w:widowControl/>
        <w:autoSpaceDE w:val="0"/>
        <w:autoSpaceDN w:val="0"/>
        <w:adjustRightInd w:val="0"/>
        <w:spacing w:after="0" w:line="240" w:lineRule="auto"/>
        <w:ind w:right="23"/>
        <w:rPr>
          <w:rFonts w:ascii="Arial" w:hAnsi="Arial" w:cs="Arial"/>
          <w:bCs/>
          <w:color w:val="231F20"/>
          <w:sz w:val="24"/>
          <w:szCs w:val="24"/>
          <w:lang w:val="en-GB"/>
        </w:rPr>
      </w:pPr>
    </w:p>
    <w:tbl>
      <w:tblPr>
        <w:tblStyle w:val="TableGrid"/>
        <w:tblW w:w="10003" w:type="dxa"/>
        <w:tblInd w:w="38" w:type="dxa"/>
        <w:tblLook w:val="04A0" w:firstRow="1" w:lastRow="0" w:firstColumn="1" w:lastColumn="0" w:noHBand="0" w:noVBand="1"/>
      </w:tblPr>
      <w:tblGrid>
        <w:gridCol w:w="4352"/>
        <w:gridCol w:w="5651"/>
      </w:tblGrid>
      <w:tr w:rsidR="00F05612" w14:paraId="0A289C66" w14:textId="77777777" w:rsidTr="6DB42CBF">
        <w:trPr>
          <w:trHeight w:val="440"/>
        </w:trPr>
        <w:tc>
          <w:tcPr>
            <w:tcW w:w="4352" w:type="dxa"/>
            <w:tcBorders>
              <w:top w:val="single" w:sz="4" w:space="0" w:color="auto"/>
              <w:left w:val="single" w:sz="4" w:space="0" w:color="auto"/>
              <w:right w:val="single" w:sz="4" w:space="0" w:color="auto"/>
            </w:tcBorders>
            <w:shd w:val="clear" w:color="auto" w:fill="B8CCE4" w:themeFill="accent1" w:themeFillTint="66"/>
            <w:vAlign w:val="center"/>
          </w:tcPr>
          <w:p w14:paraId="70EF772A" w14:textId="61567A97" w:rsidR="00F05612" w:rsidRPr="00607540" w:rsidRDefault="00F05612" w:rsidP="009822AF">
            <w:pPr>
              <w:widowControl/>
              <w:autoSpaceDE w:val="0"/>
              <w:autoSpaceDN w:val="0"/>
              <w:adjustRightInd w:val="0"/>
              <w:ind w:right="-20"/>
              <w:rPr>
                <w:rFonts w:ascii="Arial" w:hAnsi="Arial" w:cs="Arial"/>
                <w:b/>
                <w:bCs/>
                <w:color w:val="0000FF"/>
                <w:sz w:val="24"/>
                <w:szCs w:val="24"/>
                <w:lang w:val="en-GB"/>
              </w:rPr>
            </w:pPr>
            <w:r w:rsidRPr="6DB42CBF">
              <w:rPr>
                <w:rFonts w:ascii="Arial" w:hAnsi="Arial" w:cs="Arial"/>
                <w:b/>
                <w:bCs/>
                <w:sz w:val="24"/>
                <w:szCs w:val="24"/>
                <w:lang w:val="en-GB"/>
              </w:rPr>
              <w:t xml:space="preserve">Candidate number </w:t>
            </w:r>
            <w:r w:rsidRPr="6DB42CBF">
              <w:rPr>
                <w:rFonts w:ascii="Arial" w:hAnsi="Arial" w:cs="Arial"/>
                <w:b/>
                <w:bCs/>
                <w:color w:val="0000FF"/>
                <w:sz w:val="24"/>
                <w:szCs w:val="24"/>
                <w:lang w:val="en-GB"/>
              </w:rPr>
              <w:t>(</w:t>
            </w:r>
            <w:r w:rsidR="52F8A115" w:rsidRPr="6DB42CBF">
              <w:rPr>
                <w:rFonts w:ascii="Arial" w:hAnsi="Arial" w:cs="Arial"/>
                <w:b/>
                <w:bCs/>
                <w:color w:val="0000FF"/>
                <w:sz w:val="24"/>
                <w:szCs w:val="24"/>
                <w:lang w:val="en-GB"/>
              </w:rPr>
              <w:t>SCC</w:t>
            </w:r>
            <w:r w:rsidRPr="6DB42CBF">
              <w:rPr>
                <w:rFonts w:ascii="Arial" w:hAnsi="Arial" w:cs="Arial"/>
                <w:b/>
                <w:bCs/>
                <w:color w:val="0000FF"/>
                <w:sz w:val="24"/>
                <w:szCs w:val="24"/>
                <w:lang w:val="en-GB"/>
              </w:rPr>
              <w:t xml:space="preserve"> use only)</w:t>
            </w:r>
            <w:r w:rsidRPr="6DB42CBF">
              <w:rPr>
                <w:rFonts w:ascii="Arial" w:hAnsi="Arial" w:cs="Arial"/>
                <w:b/>
                <w:bCs/>
                <w:sz w:val="24"/>
                <w:szCs w:val="24"/>
                <w:lang w:val="en-GB"/>
              </w:rPr>
              <w:t>:</w:t>
            </w:r>
          </w:p>
        </w:tc>
        <w:tc>
          <w:tcPr>
            <w:tcW w:w="5651" w:type="dxa"/>
            <w:tcBorders>
              <w:left w:val="single" w:sz="4" w:space="0" w:color="auto"/>
            </w:tcBorders>
            <w:shd w:val="clear" w:color="auto" w:fill="B8CCE4" w:themeFill="accent1" w:themeFillTint="66"/>
            <w:vAlign w:val="center"/>
          </w:tcPr>
          <w:p w14:paraId="2DBB6BF0" w14:textId="77777777" w:rsidR="00F05612" w:rsidRPr="00863F96" w:rsidRDefault="00F05612" w:rsidP="009822AF">
            <w:pPr>
              <w:widowControl/>
              <w:autoSpaceDE w:val="0"/>
              <w:autoSpaceDN w:val="0"/>
              <w:adjustRightInd w:val="0"/>
              <w:ind w:right="-20"/>
              <w:rPr>
                <w:rFonts w:ascii="Arial" w:hAnsi="Arial" w:cs="Arial"/>
                <w:bCs/>
                <w:sz w:val="24"/>
                <w:szCs w:val="24"/>
                <w:lang w:val="en-GB"/>
              </w:rPr>
            </w:pPr>
          </w:p>
        </w:tc>
      </w:tr>
    </w:tbl>
    <w:p w14:paraId="5304B019" w14:textId="77777777" w:rsidR="00F05612" w:rsidRPr="00420F25" w:rsidRDefault="00F05612" w:rsidP="00F05612">
      <w:pPr>
        <w:widowControl/>
        <w:autoSpaceDE w:val="0"/>
        <w:autoSpaceDN w:val="0"/>
        <w:adjustRightInd w:val="0"/>
        <w:spacing w:after="0" w:line="240" w:lineRule="auto"/>
        <w:ind w:right="23"/>
        <w:rPr>
          <w:rFonts w:ascii="Arial" w:hAnsi="Arial" w:cs="Arial"/>
          <w:bCs/>
          <w:color w:val="231F20"/>
          <w:sz w:val="24"/>
          <w:szCs w:val="24"/>
          <w:lang w:val="en-GB"/>
        </w:rPr>
      </w:pPr>
      <w:r w:rsidRPr="00420F25">
        <w:rPr>
          <w:rFonts w:ascii="Arial" w:hAnsi="Arial" w:cs="Arial"/>
          <w:bCs/>
          <w:color w:val="231F20"/>
          <w:sz w:val="24"/>
          <w:szCs w:val="24"/>
          <w:lang w:val="en-GB"/>
        </w:rPr>
        <w:t xml:space="preserve">       </w:t>
      </w:r>
    </w:p>
    <w:tbl>
      <w:tblPr>
        <w:tblStyle w:val="TableGrid"/>
        <w:tblW w:w="0" w:type="auto"/>
        <w:tblInd w:w="40" w:type="dxa"/>
        <w:tblBorders>
          <w:top w:val="single" w:sz="2" w:space="0" w:color="17365D" w:themeColor="text2" w:themeShade="BF"/>
          <w:left w:val="single" w:sz="2" w:space="0" w:color="17365D" w:themeColor="text2" w:themeShade="BF"/>
          <w:bottom w:val="single" w:sz="2" w:space="0" w:color="17365D" w:themeColor="text2" w:themeShade="BF"/>
          <w:right w:val="single" w:sz="2"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9934"/>
      </w:tblGrid>
      <w:tr w:rsidR="00F05612" w14:paraId="5C290E9C" w14:textId="77777777" w:rsidTr="009822AF">
        <w:trPr>
          <w:trHeight w:val="454"/>
        </w:trPr>
        <w:tc>
          <w:tcPr>
            <w:tcW w:w="9934" w:type="dxa"/>
            <w:shd w:val="clear" w:color="auto" w:fill="B8CCE4" w:themeFill="accent1" w:themeFillTint="66"/>
            <w:vAlign w:val="center"/>
          </w:tcPr>
          <w:p w14:paraId="75E48E03" w14:textId="77777777" w:rsidR="00F05612" w:rsidRPr="00863F96" w:rsidRDefault="00F05612" w:rsidP="009822AF">
            <w:pPr>
              <w:widowControl/>
              <w:autoSpaceDE w:val="0"/>
              <w:autoSpaceDN w:val="0"/>
              <w:adjustRightInd w:val="0"/>
              <w:ind w:left="36" w:right="-103"/>
              <w:rPr>
                <w:rFonts w:ascii="Arial" w:hAnsi="Arial" w:cs="Arial"/>
                <w:bCs/>
                <w:sz w:val="24"/>
                <w:szCs w:val="24"/>
                <w:lang w:val="en-GB"/>
              </w:rPr>
            </w:pPr>
            <w:r>
              <w:rPr>
                <w:rFonts w:ascii="Arial" w:hAnsi="Arial" w:cs="Arial"/>
                <w:b/>
                <w:color w:val="0000FF"/>
                <w:sz w:val="24"/>
                <w:szCs w:val="24"/>
                <w:lang w:val="en-GB"/>
              </w:rPr>
              <w:t>Important, please note</w:t>
            </w:r>
            <w:r w:rsidRPr="00DF4BC4">
              <w:rPr>
                <w:rFonts w:ascii="Arial" w:hAnsi="Arial" w:cs="Arial"/>
                <w:bCs/>
                <w:color w:val="0000FF"/>
                <w:sz w:val="24"/>
                <w:szCs w:val="24"/>
                <w:lang w:val="en-GB"/>
              </w:rPr>
              <w:t xml:space="preserve">: </w:t>
            </w:r>
            <w:r>
              <w:rPr>
                <w:rFonts w:ascii="Arial" w:hAnsi="Arial" w:cs="Arial"/>
                <w:bCs/>
                <w:sz w:val="24"/>
                <w:szCs w:val="24"/>
                <w:lang w:val="en-GB"/>
              </w:rPr>
              <w:t>We run an anonymised recruitment process up to the point of interview. This means the hiring manager will not be provided with any personal details. Therefore, please do not include your name or any other personal details on this document or in the file name of this document.</w:t>
            </w:r>
          </w:p>
        </w:tc>
      </w:tr>
    </w:tbl>
    <w:p w14:paraId="2E226AE3" w14:textId="77777777" w:rsidR="00F05612" w:rsidRDefault="00F05612" w:rsidP="00F05612">
      <w:pPr>
        <w:widowControl/>
        <w:autoSpaceDE w:val="0"/>
        <w:autoSpaceDN w:val="0"/>
        <w:adjustRightInd w:val="0"/>
        <w:spacing w:after="0" w:line="240" w:lineRule="auto"/>
        <w:ind w:right="-20"/>
        <w:rPr>
          <w:rFonts w:ascii="Arial" w:hAnsi="Arial" w:cs="Arial"/>
          <w:b/>
          <w:bCs/>
          <w:color w:val="FFFFFF"/>
          <w:sz w:val="24"/>
          <w:szCs w:val="24"/>
          <w:lang w:val="en-GB"/>
        </w:rPr>
      </w:pPr>
    </w:p>
    <w:tbl>
      <w:tblPr>
        <w:tblStyle w:val="TableGrid"/>
        <w:tblW w:w="10003" w:type="dxa"/>
        <w:tblInd w:w="38" w:type="dxa"/>
        <w:tblLook w:val="04A0" w:firstRow="1" w:lastRow="0" w:firstColumn="1" w:lastColumn="0" w:noHBand="0" w:noVBand="1"/>
      </w:tblPr>
      <w:tblGrid>
        <w:gridCol w:w="4352"/>
        <w:gridCol w:w="5651"/>
      </w:tblGrid>
      <w:tr w:rsidR="00F05612" w14:paraId="14A66D9C" w14:textId="77777777" w:rsidTr="009822AF">
        <w:trPr>
          <w:trHeight w:val="440"/>
        </w:trPr>
        <w:tc>
          <w:tcPr>
            <w:tcW w:w="4352" w:type="dxa"/>
            <w:tcBorders>
              <w:top w:val="single" w:sz="4" w:space="0" w:color="auto"/>
              <w:left w:val="single" w:sz="4" w:space="0" w:color="auto"/>
              <w:right w:val="single" w:sz="4" w:space="0" w:color="auto"/>
            </w:tcBorders>
            <w:shd w:val="clear" w:color="auto" w:fill="B8CCE4" w:themeFill="accent1" w:themeFillTint="66"/>
            <w:vAlign w:val="center"/>
          </w:tcPr>
          <w:p w14:paraId="796B55BC" w14:textId="77777777" w:rsidR="00F05612" w:rsidRPr="00607540" w:rsidRDefault="00F05612" w:rsidP="009822AF">
            <w:pPr>
              <w:widowControl/>
              <w:autoSpaceDE w:val="0"/>
              <w:autoSpaceDN w:val="0"/>
              <w:adjustRightInd w:val="0"/>
              <w:ind w:right="-20"/>
              <w:rPr>
                <w:rFonts w:ascii="Arial" w:hAnsi="Arial" w:cs="Arial"/>
                <w:b/>
                <w:bCs/>
                <w:color w:val="0000FF"/>
                <w:sz w:val="24"/>
                <w:szCs w:val="24"/>
                <w:lang w:val="en-GB"/>
              </w:rPr>
            </w:pPr>
            <w:r>
              <w:rPr>
                <w:rFonts w:ascii="Arial" w:hAnsi="Arial" w:cs="Arial"/>
                <w:b/>
                <w:bCs/>
                <w:sz w:val="24"/>
                <w:szCs w:val="24"/>
                <w:lang w:val="en-GB"/>
              </w:rPr>
              <w:t>Vacancy job title:</w:t>
            </w:r>
          </w:p>
        </w:tc>
        <w:tc>
          <w:tcPr>
            <w:tcW w:w="5651" w:type="dxa"/>
            <w:tcBorders>
              <w:left w:val="single" w:sz="4" w:space="0" w:color="auto"/>
            </w:tcBorders>
            <w:vAlign w:val="center"/>
          </w:tcPr>
          <w:p w14:paraId="25C5143F" w14:textId="4F025D2E" w:rsidR="00F05612" w:rsidRPr="00863F96" w:rsidRDefault="00591C84" w:rsidP="009822AF">
            <w:pPr>
              <w:widowControl/>
              <w:autoSpaceDE w:val="0"/>
              <w:autoSpaceDN w:val="0"/>
              <w:adjustRightInd w:val="0"/>
              <w:ind w:right="-20"/>
              <w:rPr>
                <w:rFonts w:ascii="Arial" w:hAnsi="Arial" w:cs="Arial"/>
                <w:bCs/>
                <w:sz w:val="24"/>
                <w:szCs w:val="24"/>
                <w:lang w:val="en-GB"/>
              </w:rPr>
            </w:pPr>
            <w:r>
              <w:rPr>
                <w:rFonts w:ascii="Arial" w:hAnsi="Arial" w:cs="Arial"/>
                <w:bCs/>
                <w:sz w:val="24"/>
                <w:szCs w:val="24"/>
                <w:lang w:val="en-GB"/>
              </w:rPr>
              <w:t>Social Work Apprentice</w:t>
            </w:r>
            <w:r w:rsidR="005C730C">
              <w:rPr>
                <w:rFonts w:ascii="Arial" w:hAnsi="Arial" w:cs="Arial"/>
                <w:bCs/>
                <w:sz w:val="24"/>
                <w:szCs w:val="24"/>
                <w:lang w:val="en-GB"/>
              </w:rPr>
              <w:t xml:space="preserve"> - 22098</w:t>
            </w:r>
          </w:p>
        </w:tc>
      </w:tr>
    </w:tbl>
    <w:p w14:paraId="4FC7C067" w14:textId="77777777" w:rsidR="00F05612" w:rsidRDefault="00F05612" w:rsidP="00F05612">
      <w:pPr>
        <w:spacing w:before="3" w:after="0" w:line="240" w:lineRule="auto"/>
        <w:rPr>
          <w:rFonts w:ascii="Arial" w:eastAsia="Arial" w:hAnsi="Arial" w:cs="Arial"/>
          <w:b/>
          <w:bCs/>
          <w:color w:val="231F2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142"/>
      </w:tblGrid>
      <w:tr w:rsidR="00F05612" w:rsidRPr="00D41726" w14:paraId="60DC5423" w14:textId="77777777" w:rsidTr="6DB42CBF">
        <w:trPr>
          <w:trHeight w:val="1229"/>
        </w:trPr>
        <w:tc>
          <w:tcPr>
            <w:tcW w:w="3828" w:type="dxa"/>
            <w:tcBorders>
              <w:top w:val="single" w:sz="0" w:space="0" w:color="000000" w:themeColor="text1"/>
              <w:left w:val="single" w:sz="0" w:space="0" w:color="000000" w:themeColor="text1"/>
              <w:bottom w:val="single" w:sz="0" w:space="0" w:color="000000" w:themeColor="text1"/>
            </w:tcBorders>
            <w:vAlign w:val="center"/>
          </w:tcPr>
          <w:p w14:paraId="3D2D1B3E" w14:textId="77777777" w:rsidR="00F05612" w:rsidRPr="00102D95" w:rsidRDefault="00F05612" w:rsidP="009822AF">
            <w:pPr>
              <w:widowControl/>
              <w:autoSpaceDE w:val="0"/>
              <w:autoSpaceDN w:val="0"/>
              <w:adjustRightInd w:val="0"/>
              <w:ind w:right="-20"/>
              <w:jc w:val="center"/>
              <w:rPr>
                <w:rFonts w:ascii="Arial" w:hAnsi="Arial" w:cs="Arial"/>
                <w:bCs/>
                <w:sz w:val="24"/>
                <w:szCs w:val="24"/>
                <w:lang w:val="en-GB"/>
              </w:rPr>
            </w:pPr>
            <w:r>
              <w:rPr>
                <w:noProof/>
              </w:rPr>
              <w:drawing>
                <wp:inline distT="0" distB="0" distL="0" distR="0" wp14:anchorId="191DAC80" wp14:editId="6DB42CBF">
                  <wp:extent cx="1359890" cy="657025"/>
                  <wp:effectExtent l="0" t="0" r="0" b="0"/>
                  <wp:docPr id="1" name="Picture 1" descr="disability confid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1359890" cy="657025"/>
                          </a:xfrm>
                          <a:prstGeom prst="rect">
                            <a:avLst/>
                          </a:prstGeom>
                        </pic:spPr>
                      </pic:pic>
                    </a:graphicData>
                  </a:graphic>
                </wp:inline>
              </w:drawing>
            </w:r>
          </w:p>
        </w:tc>
        <w:tc>
          <w:tcPr>
            <w:tcW w:w="6142" w:type="dxa"/>
            <w:tcBorders>
              <w:top w:val="single" w:sz="2" w:space="0" w:color="000000" w:themeColor="text1"/>
              <w:bottom w:val="single" w:sz="2" w:space="0" w:color="000000" w:themeColor="text1"/>
              <w:right w:val="single" w:sz="2" w:space="0" w:color="000000" w:themeColor="text1"/>
            </w:tcBorders>
          </w:tcPr>
          <w:p w14:paraId="067ADB9D" w14:textId="77777777" w:rsidR="00F05612" w:rsidRDefault="00F05612" w:rsidP="009822AF">
            <w:pPr>
              <w:spacing w:line="200" w:lineRule="exact"/>
              <w:rPr>
                <w:rFonts w:ascii="Arial" w:hAnsi="Arial" w:cs="Arial"/>
                <w:sz w:val="24"/>
                <w:szCs w:val="24"/>
              </w:rPr>
            </w:pPr>
          </w:p>
          <w:p w14:paraId="3247D174" w14:textId="77777777" w:rsidR="00F05612" w:rsidRDefault="00F05612" w:rsidP="009822AF">
            <w:pPr>
              <w:rPr>
                <w:rFonts w:ascii="Arial" w:hAnsi="Arial" w:cs="Arial"/>
                <w:sz w:val="24"/>
                <w:szCs w:val="24"/>
              </w:rPr>
            </w:pPr>
            <w:r>
              <w:rPr>
                <w:rFonts w:ascii="Arial" w:hAnsi="Arial" w:cs="Arial"/>
                <w:bCs/>
                <w:sz w:val="24"/>
                <w:szCs w:val="24"/>
                <w:lang w:val="en-GB"/>
              </w:rPr>
              <w:t xml:space="preserve">If you require any adjustments to this application process due to a disability, then please </w:t>
            </w:r>
            <w:hyperlink r:id="rId13" w:history="1">
              <w:r w:rsidRPr="00DF4BC4">
                <w:rPr>
                  <w:rStyle w:val="Hyperlink"/>
                  <w:rFonts w:ascii="Arial" w:hAnsi="Arial" w:cs="Arial"/>
                  <w:bCs/>
                  <w:sz w:val="24"/>
                  <w:szCs w:val="24"/>
                  <w:lang w:val="en-GB"/>
                </w:rPr>
                <w:t>click on this hyperlink to email recruitment@suffolk.gov.uk</w:t>
              </w:r>
            </w:hyperlink>
          </w:p>
          <w:p w14:paraId="083B2A8F" w14:textId="77777777" w:rsidR="00F05612" w:rsidRPr="00D41726" w:rsidRDefault="00F05612" w:rsidP="009822AF">
            <w:pPr>
              <w:jc w:val="center"/>
              <w:rPr>
                <w:rFonts w:ascii="Arial" w:hAnsi="Arial" w:cs="Arial"/>
                <w:sz w:val="24"/>
                <w:szCs w:val="24"/>
              </w:rPr>
            </w:pPr>
          </w:p>
        </w:tc>
      </w:tr>
    </w:tbl>
    <w:p w14:paraId="7F94B8A6" w14:textId="77777777" w:rsidR="00F05612" w:rsidRDefault="00F05612" w:rsidP="00F05612">
      <w:pPr>
        <w:spacing w:before="3" w:after="0" w:line="240" w:lineRule="auto"/>
        <w:rPr>
          <w:rFonts w:ascii="Arial" w:eastAsia="Arial" w:hAnsi="Arial" w:cs="Arial"/>
          <w:b/>
          <w:bCs/>
          <w:color w:val="231F20"/>
          <w:sz w:val="24"/>
          <w:szCs w:val="24"/>
        </w:rPr>
      </w:pPr>
    </w:p>
    <w:p w14:paraId="212110CB" w14:textId="77777777" w:rsidR="001A5B32" w:rsidRPr="00420F25" w:rsidRDefault="001A5B32" w:rsidP="00F05612">
      <w:pPr>
        <w:spacing w:before="3" w:after="0" w:line="240" w:lineRule="auto"/>
        <w:rPr>
          <w:rFonts w:ascii="Arial" w:eastAsia="Arial" w:hAnsi="Arial" w:cs="Arial"/>
          <w:b/>
          <w:bCs/>
          <w:color w:val="231F20"/>
          <w:sz w:val="24"/>
          <w:szCs w:val="24"/>
        </w:rPr>
      </w:pPr>
    </w:p>
    <w:tbl>
      <w:tblPr>
        <w:tblStyle w:val="TableGrid"/>
        <w:tblW w:w="0" w:type="auto"/>
        <w:tblLook w:val="04A0" w:firstRow="1" w:lastRow="0" w:firstColumn="1" w:lastColumn="0" w:noHBand="0" w:noVBand="1"/>
      </w:tblPr>
      <w:tblGrid>
        <w:gridCol w:w="9970"/>
      </w:tblGrid>
      <w:tr w:rsidR="00F05612" w14:paraId="562F6B70" w14:textId="77777777" w:rsidTr="009822AF">
        <w:trPr>
          <w:trHeight w:val="655"/>
        </w:trPr>
        <w:tc>
          <w:tcPr>
            <w:tcW w:w="9970" w:type="dxa"/>
            <w:shd w:val="clear" w:color="auto" w:fill="B8CCE4" w:themeFill="accent1" w:themeFillTint="66"/>
            <w:vAlign w:val="center"/>
          </w:tcPr>
          <w:p w14:paraId="077CB4C4" w14:textId="77777777" w:rsidR="00F05612" w:rsidRPr="00DF4BC4" w:rsidRDefault="00F05612" w:rsidP="009822AF">
            <w:pPr>
              <w:spacing w:before="3"/>
              <w:rPr>
                <w:rFonts w:ascii="Arial" w:eastAsia="Arial" w:hAnsi="Arial" w:cs="Arial"/>
                <w:b/>
                <w:bCs/>
                <w:color w:val="231F20"/>
                <w:sz w:val="24"/>
                <w:szCs w:val="24"/>
              </w:rPr>
            </w:pPr>
            <w:r>
              <w:rPr>
                <w:rFonts w:ascii="Arial" w:eastAsia="Arial" w:hAnsi="Arial" w:cs="Arial"/>
                <w:b/>
                <w:bCs/>
                <w:color w:val="231F20"/>
                <w:sz w:val="24"/>
                <w:szCs w:val="24"/>
              </w:rPr>
              <w:t xml:space="preserve">My </w:t>
            </w:r>
            <w:r w:rsidRPr="00102D95">
              <w:rPr>
                <w:rFonts w:ascii="Arial" w:eastAsia="Arial" w:hAnsi="Arial" w:cs="Arial"/>
                <w:b/>
                <w:bCs/>
                <w:color w:val="231F20"/>
                <w:sz w:val="24"/>
                <w:szCs w:val="24"/>
              </w:rPr>
              <w:t>Supporting Information</w:t>
            </w:r>
          </w:p>
        </w:tc>
      </w:tr>
      <w:tr w:rsidR="00F05612" w14:paraId="604725E4" w14:textId="77777777" w:rsidTr="00B938DB">
        <w:trPr>
          <w:trHeight w:val="1947"/>
        </w:trPr>
        <w:tc>
          <w:tcPr>
            <w:tcW w:w="9970" w:type="dxa"/>
            <w:shd w:val="clear" w:color="auto" w:fill="B8CCE4" w:themeFill="accent1" w:themeFillTint="66"/>
            <w:vAlign w:val="center"/>
          </w:tcPr>
          <w:p w14:paraId="74EC2BDE" w14:textId="77777777" w:rsidR="00F05612" w:rsidRDefault="00F05612" w:rsidP="009822AF">
            <w:pPr>
              <w:spacing w:before="31"/>
              <w:ind w:right="-20"/>
              <w:rPr>
                <w:rStyle w:val="Hyperlink"/>
                <w:rFonts w:ascii="Arial" w:eastAsia="Arial" w:hAnsi="Arial" w:cs="Arial"/>
                <w:sz w:val="24"/>
                <w:szCs w:val="24"/>
              </w:rPr>
            </w:pPr>
            <w:r>
              <w:rPr>
                <w:rFonts w:ascii="Arial" w:eastAsia="Arial" w:hAnsi="Arial" w:cs="Arial"/>
                <w:color w:val="231F20"/>
                <w:sz w:val="24"/>
                <w:szCs w:val="24"/>
              </w:rPr>
              <w:t xml:space="preserve">Please go to the advert text for instructions on what to include in your statement. For further guidance on our application process please </w:t>
            </w:r>
            <w:hyperlink r:id="rId14" w:history="1">
              <w:r w:rsidRPr="00DF4BC4">
                <w:rPr>
                  <w:rStyle w:val="Hyperlink"/>
                  <w:rFonts w:ascii="Arial" w:eastAsia="Arial" w:hAnsi="Arial" w:cs="Arial"/>
                  <w:sz w:val="24"/>
                  <w:szCs w:val="24"/>
                </w:rPr>
                <w:t>click this hyperlink to visit o</w:t>
              </w:r>
              <w:r w:rsidRPr="00DF4BC4">
                <w:rPr>
                  <w:rStyle w:val="Hyperlink"/>
                  <w:rFonts w:ascii="Arial" w:hAnsi="Arial" w:cs="Arial"/>
                  <w:sz w:val="24"/>
                  <w:szCs w:val="24"/>
                </w:rPr>
                <w:t xml:space="preserve">ur </w:t>
              </w:r>
              <w:r w:rsidRPr="00DF4BC4">
                <w:rPr>
                  <w:rStyle w:val="Hyperlink"/>
                  <w:rFonts w:ascii="Arial" w:eastAsia="Arial" w:hAnsi="Arial" w:cs="Arial"/>
                  <w:sz w:val="24"/>
                  <w:szCs w:val="24"/>
                </w:rPr>
                <w:t>How to apply’ web pages.</w:t>
              </w:r>
            </w:hyperlink>
          </w:p>
          <w:p w14:paraId="15190CC7" w14:textId="77777777" w:rsidR="00B938DB" w:rsidRDefault="00B938DB" w:rsidP="009822AF">
            <w:pPr>
              <w:spacing w:before="31"/>
              <w:ind w:right="-20"/>
              <w:rPr>
                <w:rStyle w:val="Hyperlink"/>
              </w:rPr>
            </w:pPr>
          </w:p>
          <w:p w14:paraId="74399647" w14:textId="56EDF36D" w:rsidR="00B938DB" w:rsidRPr="00B938DB" w:rsidRDefault="00B938DB" w:rsidP="009822AF">
            <w:pPr>
              <w:spacing w:before="31"/>
              <w:ind w:right="-20"/>
              <w:rPr>
                <w:rFonts w:ascii="Arial" w:eastAsia="Arial" w:hAnsi="Arial" w:cs="Arial"/>
                <w:color w:val="231F20"/>
                <w:sz w:val="24"/>
                <w:szCs w:val="24"/>
              </w:rPr>
            </w:pPr>
            <w:r w:rsidRPr="00B938DB">
              <w:rPr>
                <w:rStyle w:val="Hyperlink"/>
                <w:rFonts w:ascii="Arial" w:hAnsi="Arial" w:cs="Arial"/>
                <w:color w:val="auto"/>
                <w:u w:val="none"/>
              </w:rPr>
              <w:t xml:space="preserve">We would expect your answers to demonstrate suitability against the </w:t>
            </w:r>
            <w:r>
              <w:rPr>
                <w:rStyle w:val="Hyperlink"/>
                <w:rFonts w:ascii="Arial" w:hAnsi="Arial" w:cs="Arial"/>
                <w:color w:val="auto"/>
                <w:u w:val="none"/>
              </w:rPr>
              <w:t xml:space="preserve">British Association of Social Work (BASW) </w:t>
            </w:r>
            <w:r w:rsidRPr="00B938DB">
              <w:rPr>
                <w:rStyle w:val="Hyperlink"/>
                <w:rFonts w:ascii="Arial" w:hAnsi="Arial" w:cs="Arial"/>
                <w:color w:val="auto"/>
                <w:u w:val="none"/>
              </w:rPr>
              <w:t>Professional Capabilities Framework</w:t>
            </w:r>
            <w:r>
              <w:rPr>
                <w:rStyle w:val="Hyperlink"/>
                <w:rFonts w:ascii="Arial" w:hAnsi="Arial" w:cs="Arial"/>
                <w:color w:val="auto"/>
                <w:u w:val="none"/>
              </w:rPr>
              <w:t xml:space="preserve"> (PCF)</w:t>
            </w:r>
            <w:r w:rsidRPr="00B938DB">
              <w:rPr>
                <w:rStyle w:val="Hyperlink"/>
                <w:rFonts w:ascii="Arial" w:hAnsi="Arial" w:cs="Arial"/>
                <w:color w:val="auto"/>
                <w:u w:val="none"/>
              </w:rPr>
              <w:t xml:space="preserve">: </w:t>
            </w:r>
            <w:hyperlink r:id="rId15" w:history="1">
              <w:r w:rsidRPr="00B938DB">
                <w:rPr>
                  <w:rStyle w:val="Hyperlink"/>
                  <w:rFonts w:ascii="Arial" w:hAnsi="Arial" w:cs="Arial"/>
                </w:rPr>
                <w:t>Point of entry to training standards</w:t>
              </w:r>
            </w:hyperlink>
          </w:p>
        </w:tc>
      </w:tr>
      <w:tr w:rsidR="00F05612" w14:paraId="47BF1473" w14:textId="77777777" w:rsidTr="00B547F6">
        <w:tc>
          <w:tcPr>
            <w:tcW w:w="9970" w:type="dxa"/>
          </w:tcPr>
          <w:p w14:paraId="1A29CF8E" w14:textId="77777777" w:rsidR="009B5A89" w:rsidRPr="009B5A89" w:rsidRDefault="009B5A89" w:rsidP="009B5A89">
            <w:pPr>
              <w:pStyle w:val="ListParagraph"/>
              <w:numPr>
                <w:ilvl w:val="0"/>
                <w:numId w:val="13"/>
              </w:numPr>
              <w:shd w:val="clear" w:color="auto" w:fill="FFFFFF"/>
              <w:textAlignment w:val="baseline"/>
              <w:rPr>
                <w:rFonts w:ascii="Arial" w:eastAsia="Arial" w:hAnsi="Arial" w:cs="Arial"/>
                <w:bCs/>
                <w:sz w:val="24"/>
                <w:szCs w:val="24"/>
              </w:rPr>
            </w:pPr>
            <w:r w:rsidRPr="009B5A89">
              <w:rPr>
                <w:rFonts w:ascii="Arial" w:eastAsia="Arial" w:hAnsi="Arial" w:cs="Arial"/>
                <w:bCs/>
                <w:sz w:val="24"/>
                <w:szCs w:val="24"/>
              </w:rPr>
              <w:t xml:space="preserve">What has motivated you to pursue qualification as a Social Worker, and how have your experiences, skills, knowledge, and personal qualities influenced this decision? </w:t>
            </w:r>
            <w:r w:rsidRPr="009B5A89">
              <w:rPr>
                <w:rFonts w:ascii="Arial" w:eastAsia="Arial" w:hAnsi="Arial" w:cs="Arial"/>
                <w:b/>
                <w:sz w:val="24"/>
                <w:szCs w:val="24"/>
              </w:rPr>
              <w:t>(500 words maximum)</w:t>
            </w:r>
          </w:p>
          <w:p w14:paraId="510C2AB0" w14:textId="30652E0A" w:rsidR="009B5A89" w:rsidRPr="009B5A89" w:rsidRDefault="009B5A89" w:rsidP="009B5A89">
            <w:pPr>
              <w:shd w:val="clear" w:color="auto" w:fill="FFFFFF"/>
              <w:textAlignment w:val="baseline"/>
              <w:rPr>
                <w:rFonts w:ascii="Arial" w:eastAsia="Arial" w:hAnsi="Arial" w:cs="Arial"/>
                <w:bCs/>
                <w:sz w:val="24"/>
                <w:szCs w:val="24"/>
              </w:rPr>
            </w:pPr>
            <w:r>
              <w:rPr>
                <w:rFonts w:ascii="Arial" w:eastAsia="Arial" w:hAnsi="Arial" w:cs="Arial"/>
                <w:bCs/>
                <w:sz w:val="24"/>
                <w:szCs w:val="24"/>
              </w:rPr>
              <w:t xml:space="preserve">     </w:t>
            </w:r>
            <w:r w:rsidRPr="009B5A89">
              <w:rPr>
                <w:rFonts w:ascii="Arial" w:eastAsia="Arial" w:hAnsi="Arial" w:cs="Arial"/>
                <w:bCs/>
                <w:sz w:val="24"/>
                <w:szCs w:val="24"/>
              </w:rPr>
              <w:t>In your response, please reflect on:</w:t>
            </w:r>
          </w:p>
          <w:p w14:paraId="5ACE934D" w14:textId="77777777" w:rsidR="009B5A89" w:rsidRPr="009B5A89" w:rsidRDefault="009B5A89" w:rsidP="009B5A89">
            <w:pPr>
              <w:pStyle w:val="ListParagraph"/>
              <w:numPr>
                <w:ilvl w:val="0"/>
                <w:numId w:val="17"/>
              </w:numPr>
              <w:shd w:val="clear" w:color="auto" w:fill="FFFFFF"/>
              <w:textAlignment w:val="baseline"/>
              <w:rPr>
                <w:rFonts w:ascii="Arial" w:eastAsia="Arial" w:hAnsi="Arial" w:cs="Arial"/>
                <w:bCs/>
                <w:sz w:val="24"/>
                <w:szCs w:val="24"/>
              </w:rPr>
            </w:pPr>
            <w:r w:rsidRPr="009B5A89">
              <w:rPr>
                <w:rFonts w:ascii="Arial" w:eastAsia="Arial" w:hAnsi="Arial" w:cs="Arial"/>
                <w:bCs/>
                <w:sz w:val="24"/>
                <w:szCs w:val="24"/>
              </w:rPr>
              <w:t>the range of work or voluntary experiences that have shaped your interest</w:t>
            </w:r>
          </w:p>
          <w:p w14:paraId="41F5EA5B" w14:textId="77777777" w:rsidR="009B5A89" w:rsidRPr="009B5A89" w:rsidRDefault="009B5A89" w:rsidP="009B5A89">
            <w:pPr>
              <w:pStyle w:val="ListParagraph"/>
              <w:numPr>
                <w:ilvl w:val="0"/>
                <w:numId w:val="17"/>
              </w:numPr>
              <w:shd w:val="clear" w:color="auto" w:fill="FFFFFF"/>
              <w:textAlignment w:val="baseline"/>
              <w:rPr>
                <w:rFonts w:ascii="Arial" w:eastAsia="Arial" w:hAnsi="Arial" w:cs="Arial"/>
                <w:bCs/>
                <w:sz w:val="24"/>
                <w:szCs w:val="24"/>
              </w:rPr>
            </w:pPr>
            <w:r w:rsidRPr="009B5A89">
              <w:rPr>
                <w:rFonts w:ascii="Arial" w:eastAsia="Arial" w:hAnsi="Arial" w:cs="Arial"/>
                <w:bCs/>
                <w:sz w:val="24"/>
                <w:szCs w:val="24"/>
              </w:rPr>
              <w:t>any personal experiences that have contributed to your understanding of Social Work</w:t>
            </w:r>
          </w:p>
          <w:p w14:paraId="122C88CB" w14:textId="77777777" w:rsidR="009B5A89" w:rsidRPr="009B5A89" w:rsidRDefault="009B5A89" w:rsidP="009B5A89">
            <w:pPr>
              <w:pStyle w:val="ListParagraph"/>
              <w:numPr>
                <w:ilvl w:val="0"/>
                <w:numId w:val="17"/>
              </w:numPr>
              <w:shd w:val="clear" w:color="auto" w:fill="FFFFFF"/>
              <w:textAlignment w:val="baseline"/>
              <w:rPr>
                <w:rFonts w:ascii="Arial" w:eastAsia="Arial" w:hAnsi="Arial" w:cs="Arial"/>
                <w:bCs/>
                <w:sz w:val="24"/>
                <w:szCs w:val="24"/>
              </w:rPr>
            </w:pPr>
            <w:proofErr w:type="gramStart"/>
            <w:r w:rsidRPr="009B5A89">
              <w:rPr>
                <w:rFonts w:ascii="Arial" w:eastAsia="Arial" w:hAnsi="Arial" w:cs="Arial"/>
                <w:bCs/>
                <w:sz w:val="24"/>
                <w:szCs w:val="24"/>
              </w:rPr>
              <w:t>how</w:t>
            </w:r>
            <w:proofErr w:type="gramEnd"/>
            <w:r w:rsidRPr="009B5A89">
              <w:rPr>
                <w:rFonts w:ascii="Arial" w:eastAsia="Arial" w:hAnsi="Arial" w:cs="Arial"/>
                <w:bCs/>
                <w:sz w:val="24"/>
                <w:szCs w:val="24"/>
              </w:rPr>
              <w:t xml:space="preserve"> these experiences show your motivation and commitment to joining the profession</w:t>
            </w:r>
          </w:p>
          <w:p w14:paraId="79763AEA" w14:textId="684780EC" w:rsidR="00F05612" w:rsidRPr="009B5A89" w:rsidRDefault="00F05612" w:rsidP="009B5A89">
            <w:pPr>
              <w:shd w:val="clear" w:color="auto" w:fill="FFFFFF"/>
              <w:spacing w:line="360" w:lineRule="auto"/>
              <w:ind w:right="-23"/>
              <w:textAlignment w:val="baseline"/>
              <w:rPr>
                <w:rFonts w:ascii="Arial" w:eastAsia="Arial" w:hAnsi="Arial" w:cs="Arial"/>
                <w:bCs/>
                <w:sz w:val="24"/>
                <w:szCs w:val="24"/>
              </w:rPr>
            </w:pPr>
          </w:p>
        </w:tc>
      </w:tr>
      <w:tr w:rsidR="00B547F6" w14:paraId="6050A245" w14:textId="77777777" w:rsidTr="00B547F6">
        <w:trPr>
          <w:trHeight w:val="2835"/>
        </w:trPr>
        <w:tc>
          <w:tcPr>
            <w:tcW w:w="9970" w:type="dxa"/>
          </w:tcPr>
          <w:p w14:paraId="6FEF983A" w14:textId="77777777" w:rsidR="0038127C" w:rsidRDefault="0038127C" w:rsidP="0038127C">
            <w:pPr>
              <w:spacing w:before="31" w:line="360" w:lineRule="auto"/>
              <w:ind w:right="-23"/>
              <w:rPr>
                <w:rFonts w:ascii="Arial" w:eastAsia="Arial" w:hAnsi="Arial" w:cs="Arial"/>
                <w:bCs/>
                <w:sz w:val="24"/>
                <w:szCs w:val="24"/>
              </w:rPr>
            </w:pPr>
            <w:r>
              <w:rPr>
                <w:rFonts w:ascii="Arial" w:eastAsia="Arial" w:hAnsi="Arial" w:cs="Arial"/>
                <w:bCs/>
                <w:sz w:val="24"/>
                <w:szCs w:val="24"/>
              </w:rPr>
              <w:t xml:space="preserve"> </w:t>
            </w:r>
          </w:p>
          <w:p w14:paraId="5966CAA9" w14:textId="77777777" w:rsidR="001A5B32" w:rsidRDefault="001A5B32" w:rsidP="0038127C">
            <w:pPr>
              <w:spacing w:before="31" w:line="360" w:lineRule="auto"/>
              <w:ind w:right="-23"/>
              <w:rPr>
                <w:rFonts w:ascii="Arial" w:eastAsia="Arial" w:hAnsi="Arial" w:cs="Arial"/>
                <w:bCs/>
                <w:sz w:val="24"/>
                <w:szCs w:val="24"/>
              </w:rPr>
            </w:pPr>
          </w:p>
          <w:p w14:paraId="6E5058C4" w14:textId="77777777" w:rsidR="001A5B32" w:rsidRDefault="001A5B32" w:rsidP="0038127C">
            <w:pPr>
              <w:spacing w:before="31" w:line="360" w:lineRule="auto"/>
              <w:ind w:right="-23"/>
              <w:rPr>
                <w:rFonts w:ascii="Arial" w:eastAsia="Arial" w:hAnsi="Arial" w:cs="Arial"/>
                <w:bCs/>
                <w:sz w:val="24"/>
                <w:szCs w:val="24"/>
              </w:rPr>
            </w:pPr>
          </w:p>
          <w:p w14:paraId="594366FA" w14:textId="77777777" w:rsidR="001A5B32" w:rsidRDefault="001A5B32" w:rsidP="0038127C">
            <w:pPr>
              <w:spacing w:before="31" w:line="360" w:lineRule="auto"/>
              <w:ind w:right="-23"/>
              <w:rPr>
                <w:rFonts w:ascii="Arial" w:eastAsia="Arial" w:hAnsi="Arial" w:cs="Arial"/>
                <w:bCs/>
                <w:sz w:val="24"/>
                <w:szCs w:val="24"/>
              </w:rPr>
            </w:pPr>
          </w:p>
          <w:p w14:paraId="0465C2B0" w14:textId="77777777" w:rsidR="001A5B32" w:rsidRDefault="001A5B32" w:rsidP="0038127C">
            <w:pPr>
              <w:spacing w:before="31" w:line="360" w:lineRule="auto"/>
              <w:ind w:right="-23"/>
              <w:rPr>
                <w:rFonts w:ascii="Arial" w:eastAsia="Arial" w:hAnsi="Arial" w:cs="Arial"/>
                <w:bCs/>
                <w:sz w:val="24"/>
                <w:szCs w:val="24"/>
              </w:rPr>
            </w:pPr>
          </w:p>
          <w:p w14:paraId="1509A6A9" w14:textId="77777777" w:rsidR="0078137B" w:rsidRDefault="0078137B" w:rsidP="0038127C">
            <w:pPr>
              <w:spacing w:before="31" w:line="360" w:lineRule="auto"/>
              <w:ind w:right="-23"/>
              <w:rPr>
                <w:rFonts w:ascii="Arial" w:eastAsia="Arial" w:hAnsi="Arial" w:cs="Arial"/>
                <w:bCs/>
                <w:sz w:val="24"/>
                <w:szCs w:val="24"/>
              </w:rPr>
            </w:pPr>
          </w:p>
          <w:p w14:paraId="33BC77E7" w14:textId="74EB8A21" w:rsidR="0078137B" w:rsidRPr="0038127C" w:rsidRDefault="0078137B" w:rsidP="0038127C">
            <w:pPr>
              <w:spacing w:before="31" w:line="360" w:lineRule="auto"/>
              <w:ind w:right="-23"/>
              <w:rPr>
                <w:rFonts w:ascii="Arial" w:eastAsia="Arial" w:hAnsi="Arial" w:cs="Arial"/>
                <w:bCs/>
                <w:sz w:val="24"/>
                <w:szCs w:val="24"/>
              </w:rPr>
            </w:pPr>
          </w:p>
        </w:tc>
      </w:tr>
      <w:tr w:rsidR="00B547F6" w14:paraId="64A2654D" w14:textId="77777777" w:rsidTr="00B547F6">
        <w:tc>
          <w:tcPr>
            <w:tcW w:w="9970" w:type="dxa"/>
          </w:tcPr>
          <w:p w14:paraId="4B93153B" w14:textId="2531AC8C" w:rsidR="00B547F6" w:rsidRPr="00072CD0" w:rsidRDefault="0078137B" w:rsidP="0078137B">
            <w:pPr>
              <w:pStyle w:val="ListParagraph"/>
              <w:numPr>
                <w:ilvl w:val="0"/>
                <w:numId w:val="13"/>
              </w:numPr>
              <w:spacing w:before="31"/>
              <w:ind w:right="-23"/>
              <w:rPr>
                <w:rFonts w:ascii="Arial" w:eastAsia="Arial" w:hAnsi="Arial" w:cs="Arial"/>
                <w:bCs/>
                <w:sz w:val="24"/>
                <w:szCs w:val="24"/>
              </w:rPr>
            </w:pPr>
            <w:r w:rsidRPr="0078137B">
              <w:rPr>
                <w:rFonts w:ascii="Arial" w:eastAsia="Arial" w:hAnsi="Arial" w:cs="Arial"/>
                <w:bCs/>
                <w:sz w:val="24"/>
                <w:szCs w:val="24"/>
              </w:rPr>
              <w:lastRenderedPageBreak/>
              <w:t>What does the role of a Social Worker mean to you personally, and why is this</w:t>
            </w:r>
            <w:r>
              <w:rPr>
                <w:rFonts w:ascii="Arial" w:eastAsia="Arial" w:hAnsi="Arial" w:cs="Arial"/>
                <w:bCs/>
                <w:sz w:val="24"/>
                <w:szCs w:val="24"/>
              </w:rPr>
              <w:t xml:space="preserve"> </w:t>
            </w:r>
            <w:r w:rsidRPr="0078137B">
              <w:rPr>
                <w:rFonts w:ascii="Arial" w:eastAsia="Arial" w:hAnsi="Arial" w:cs="Arial"/>
                <w:bCs/>
                <w:sz w:val="24"/>
                <w:szCs w:val="24"/>
              </w:rPr>
              <w:t>profession important to you</w:t>
            </w:r>
            <w:r>
              <w:rPr>
                <w:rFonts w:ascii="Arial" w:eastAsia="Arial" w:hAnsi="Arial" w:cs="Arial"/>
                <w:bCs/>
                <w:sz w:val="24"/>
                <w:szCs w:val="24"/>
              </w:rPr>
              <w:t>?</w:t>
            </w:r>
            <w:r w:rsidR="00A842C0" w:rsidRPr="00072CD0">
              <w:rPr>
                <w:rFonts w:ascii="Arial" w:eastAsia="Arial" w:hAnsi="Arial" w:cs="Arial"/>
                <w:bCs/>
                <w:sz w:val="24"/>
                <w:szCs w:val="24"/>
              </w:rPr>
              <w:t xml:space="preserve"> </w:t>
            </w:r>
            <w:r w:rsidR="00A842C0" w:rsidRPr="001A5B32">
              <w:rPr>
                <w:rFonts w:ascii="Arial" w:eastAsia="Arial" w:hAnsi="Arial" w:cs="Arial"/>
                <w:b/>
                <w:sz w:val="24"/>
                <w:szCs w:val="24"/>
              </w:rPr>
              <w:t>(250 words maximum)</w:t>
            </w:r>
          </w:p>
        </w:tc>
      </w:tr>
      <w:tr w:rsidR="00B547F6" w14:paraId="5A1BE410" w14:textId="77777777" w:rsidTr="001A5B32">
        <w:trPr>
          <w:trHeight w:val="2366"/>
        </w:trPr>
        <w:tc>
          <w:tcPr>
            <w:tcW w:w="9970" w:type="dxa"/>
          </w:tcPr>
          <w:p w14:paraId="308E0061" w14:textId="35E2D558" w:rsidR="008D6301" w:rsidRPr="00A842C0" w:rsidRDefault="008D6301" w:rsidP="1A803E05">
            <w:pPr>
              <w:spacing w:before="31"/>
              <w:ind w:right="-20"/>
              <w:rPr>
                <w:rFonts w:ascii="Arial" w:eastAsia="Arial" w:hAnsi="Arial" w:cs="Arial"/>
                <w:sz w:val="24"/>
                <w:szCs w:val="24"/>
              </w:rPr>
            </w:pPr>
          </w:p>
          <w:p w14:paraId="73A86F40" w14:textId="46D0E1FE" w:rsidR="008D6301" w:rsidRDefault="008D6301" w:rsidP="1A803E05">
            <w:pPr>
              <w:spacing w:before="31"/>
              <w:ind w:right="-20"/>
              <w:rPr>
                <w:rFonts w:ascii="Arial" w:eastAsia="Arial" w:hAnsi="Arial" w:cs="Arial"/>
                <w:sz w:val="24"/>
                <w:szCs w:val="24"/>
              </w:rPr>
            </w:pPr>
          </w:p>
          <w:p w14:paraId="2CBB192C" w14:textId="77777777" w:rsidR="0078137B" w:rsidRPr="00A842C0" w:rsidRDefault="0078137B" w:rsidP="1A803E05">
            <w:pPr>
              <w:spacing w:before="31"/>
              <w:ind w:right="-20"/>
              <w:rPr>
                <w:rFonts w:ascii="Arial" w:eastAsia="Arial" w:hAnsi="Arial" w:cs="Arial"/>
                <w:sz w:val="24"/>
                <w:szCs w:val="24"/>
              </w:rPr>
            </w:pPr>
          </w:p>
          <w:p w14:paraId="30BD6F1E" w14:textId="4F4C9E99" w:rsidR="008D6301" w:rsidRPr="00A842C0" w:rsidRDefault="008D6301" w:rsidP="1A803E05">
            <w:pPr>
              <w:spacing w:before="31"/>
              <w:ind w:right="-20"/>
              <w:rPr>
                <w:rFonts w:ascii="Arial" w:eastAsia="Arial" w:hAnsi="Arial" w:cs="Arial"/>
                <w:sz w:val="24"/>
                <w:szCs w:val="24"/>
              </w:rPr>
            </w:pPr>
          </w:p>
          <w:p w14:paraId="1E4BDC44" w14:textId="1A3E9077" w:rsidR="008D6301" w:rsidRPr="00A842C0" w:rsidRDefault="008D6301" w:rsidP="1A803E05">
            <w:pPr>
              <w:spacing w:before="31"/>
              <w:ind w:right="-20"/>
              <w:rPr>
                <w:rFonts w:ascii="Arial" w:eastAsia="Arial" w:hAnsi="Arial" w:cs="Arial"/>
                <w:sz w:val="24"/>
                <w:szCs w:val="24"/>
              </w:rPr>
            </w:pPr>
          </w:p>
          <w:p w14:paraId="429CBC1A" w14:textId="21EB41BB" w:rsidR="008D6301" w:rsidRPr="00A842C0" w:rsidRDefault="008D6301" w:rsidP="1A803E05">
            <w:pPr>
              <w:spacing w:before="31"/>
              <w:ind w:right="-20"/>
              <w:rPr>
                <w:rFonts w:ascii="Arial" w:eastAsia="Arial" w:hAnsi="Arial" w:cs="Arial"/>
                <w:sz w:val="24"/>
                <w:szCs w:val="24"/>
              </w:rPr>
            </w:pPr>
          </w:p>
          <w:p w14:paraId="45153841" w14:textId="3E4EC26B" w:rsidR="008D6301" w:rsidRPr="00A842C0" w:rsidRDefault="008D6301" w:rsidP="00A842C0">
            <w:pPr>
              <w:spacing w:before="31"/>
              <w:ind w:right="-20"/>
              <w:rPr>
                <w:rFonts w:ascii="Arial" w:eastAsia="Arial" w:hAnsi="Arial" w:cs="Arial"/>
                <w:bCs/>
                <w:sz w:val="24"/>
                <w:szCs w:val="24"/>
              </w:rPr>
            </w:pPr>
          </w:p>
        </w:tc>
      </w:tr>
      <w:tr w:rsidR="00B547F6" w14:paraId="27495393" w14:textId="77777777" w:rsidTr="00B547F6">
        <w:tc>
          <w:tcPr>
            <w:tcW w:w="9970" w:type="dxa"/>
          </w:tcPr>
          <w:p w14:paraId="76523695" w14:textId="269CF20E" w:rsidR="006710F5" w:rsidRPr="006710F5" w:rsidRDefault="006710F5" w:rsidP="006710F5">
            <w:pPr>
              <w:pStyle w:val="ListParagraph"/>
              <w:numPr>
                <w:ilvl w:val="0"/>
                <w:numId w:val="13"/>
              </w:numPr>
              <w:spacing w:before="31"/>
              <w:ind w:right="-20"/>
              <w:rPr>
                <w:rFonts w:ascii="Arial" w:eastAsia="Arial" w:hAnsi="Arial" w:cs="Arial"/>
                <w:bCs/>
                <w:sz w:val="24"/>
                <w:szCs w:val="24"/>
              </w:rPr>
            </w:pPr>
            <w:r w:rsidRPr="006710F5">
              <w:rPr>
                <w:rFonts w:ascii="Arial" w:eastAsia="Arial" w:hAnsi="Arial" w:cs="Arial"/>
                <w:bCs/>
                <w:sz w:val="24"/>
                <w:szCs w:val="24"/>
              </w:rPr>
              <w:t xml:space="preserve">Describe a challenging situation you have experienced when working with a child or adult. Explain how you responded both practically and emotionally and reflect on your learning that emerged from this situation. </w:t>
            </w:r>
            <w:r w:rsidRPr="001A5B32">
              <w:rPr>
                <w:rFonts w:ascii="Arial" w:eastAsia="Arial" w:hAnsi="Arial" w:cs="Arial"/>
                <w:b/>
                <w:sz w:val="24"/>
                <w:szCs w:val="24"/>
              </w:rPr>
              <w:t>(</w:t>
            </w:r>
            <w:r>
              <w:rPr>
                <w:rFonts w:ascii="Arial" w:eastAsia="Arial" w:hAnsi="Arial" w:cs="Arial"/>
                <w:b/>
                <w:sz w:val="24"/>
                <w:szCs w:val="24"/>
              </w:rPr>
              <w:t>300</w:t>
            </w:r>
            <w:r w:rsidRPr="001A5B32">
              <w:rPr>
                <w:rFonts w:ascii="Arial" w:eastAsia="Arial" w:hAnsi="Arial" w:cs="Arial"/>
                <w:b/>
                <w:sz w:val="24"/>
                <w:szCs w:val="24"/>
              </w:rPr>
              <w:t xml:space="preserve"> words maximum)</w:t>
            </w:r>
          </w:p>
          <w:p w14:paraId="4B04DA47" w14:textId="1972B27F" w:rsidR="006710F5" w:rsidRPr="007B1A2D" w:rsidRDefault="007B1A2D" w:rsidP="007B1A2D">
            <w:pPr>
              <w:spacing w:before="31"/>
              <w:ind w:right="-20"/>
              <w:rPr>
                <w:rFonts w:ascii="Arial" w:eastAsia="Arial" w:hAnsi="Arial" w:cs="Arial"/>
                <w:bCs/>
                <w:sz w:val="24"/>
                <w:szCs w:val="24"/>
              </w:rPr>
            </w:pPr>
            <w:r>
              <w:rPr>
                <w:rFonts w:ascii="Arial" w:eastAsia="Arial" w:hAnsi="Arial" w:cs="Arial"/>
                <w:bCs/>
                <w:sz w:val="24"/>
                <w:szCs w:val="24"/>
              </w:rPr>
              <w:t xml:space="preserve">     </w:t>
            </w:r>
            <w:r w:rsidR="006710F5" w:rsidRPr="007B1A2D">
              <w:rPr>
                <w:rFonts w:ascii="Arial" w:eastAsia="Arial" w:hAnsi="Arial" w:cs="Arial"/>
                <w:bCs/>
                <w:sz w:val="24"/>
                <w:szCs w:val="24"/>
              </w:rPr>
              <w:t>Please include:</w:t>
            </w:r>
          </w:p>
          <w:p w14:paraId="1436C238" w14:textId="77777777" w:rsidR="006710F5" w:rsidRPr="006710F5" w:rsidRDefault="006710F5" w:rsidP="007B1A2D">
            <w:pPr>
              <w:pStyle w:val="ListParagraph"/>
              <w:numPr>
                <w:ilvl w:val="0"/>
                <w:numId w:val="18"/>
              </w:numPr>
              <w:spacing w:before="31"/>
              <w:ind w:right="-20"/>
              <w:rPr>
                <w:rFonts w:ascii="Arial" w:eastAsia="Arial" w:hAnsi="Arial" w:cs="Arial"/>
                <w:bCs/>
                <w:sz w:val="24"/>
                <w:szCs w:val="24"/>
              </w:rPr>
            </w:pPr>
            <w:r w:rsidRPr="006710F5">
              <w:rPr>
                <w:rFonts w:ascii="Arial" w:eastAsia="Arial" w:hAnsi="Arial" w:cs="Arial"/>
                <w:bCs/>
                <w:sz w:val="24"/>
                <w:szCs w:val="24"/>
              </w:rPr>
              <w:t>How you engaged and communicated with the individual</w:t>
            </w:r>
          </w:p>
          <w:p w14:paraId="13C58B74" w14:textId="77777777" w:rsidR="006710F5" w:rsidRPr="006710F5" w:rsidRDefault="006710F5" w:rsidP="007B1A2D">
            <w:pPr>
              <w:pStyle w:val="ListParagraph"/>
              <w:numPr>
                <w:ilvl w:val="0"/>
                <w:numId w:val="18"/>
              </w:numPr>
              <w:spacing w:before="31"/>
              <w:ind w:right="-20"/>
              <w:rPr>
                <w:rFonts w:ascii="Arial" w:eastAsia="Arial" w:hAnsi="Arial" w:cs="Arial"/>
                <w:bCs/>
                <w:sz w:val="24"/>
                <w:szCs w:val="24"/>
              </w:rPr>
            </w:pPr>
            <w:r w:rsidRPr="006710F5">
              <w:rPr>
                <w:rFonts w:ascii="Arial" w:eastAsia="Arial" w:hAnsi="Arial" w:cs="Arial"/>
                <w:bCs/>
                <w:sz w:val="24"/>
                <w:szCs w:val="24"/>
              </w:rPr>
              <w:t>What you learned about yourself, your approach, and your values</w:t>
            </w:r>
          </w:p>
          <w:p w14:paraId="1C83A1F5" w14:textId="77777777" w:rsidR="006710F5" w:rsidRPr="006710F5" w:rsidRDefault="006710F5" w:rsidP="007B1A2D">
            <w:pPr>
              <w:pStyle w:val="ListParagraph"/>
              <w:numPr>
                <w:ilvl w:val="0"/>
                <w:numId w:val="18"/>
              </w:numPr>
              <w:spacing w:before="31"/>
              <w:ind w:right="-20"/>
              <w:rPr>
                <w:rFonts w:ascii="Arial" w:eastAsia="Arial" w:hAnsi="Arial" w:cs="Arial"/>
                <w:bCs/>
                <w:sz w:val="24"/>
                <w:szCs w:val="24"/>
              </w:rPr>
            </w:pPr>
            <w:r w:rsidRPr="006710F5">
              <w:rPr>
                <w:rFonts w:ascii="Arial" w:eastAsia="Arial" w:hAnsi="Arial" w:cs="Arial"/>
                <w:bCs/>
                <w:sz w:val="24"/>
                <w:szCs w:val="24"/>
              </w:rPr>
              <w:t>What you might do differently if faced with a similar situation again</w:t>
            </w:r>
          </w:p>
          <w:p w14:paraId="7B091A77" w14:textId="0C961FE4" w:rsidR="00B547F6" w:rsidRPr="00072CD0" w:rsidRDefault="00B547F6" w:rsidP="007B1A2D">
            <w:pPr>
              <w:pStyle w:val="ListParagraph"/>
              <w:spacing w:before="31"/>
              <w:ind w:left="1800" w:right="-20"/>
              <w:rPr>
                <w:rFonts w:ascii="Arial" w:eastAsia="Arial" w:hAnsi="Arial" w:cs="Arial"/>
                <w:bCs/>
                <w:sz w:val="24"/>
                <w:szCs w:val="24"/>
              </w:rPr>
            </w:pPr>
          </w:p>
        </w:tc>
      </w:tr>
      <w:tr w:rsidR="00B547F6" w14:paraId="077D7830" w14:textId="77777777" w:rsidTr="001A5B32">
        <w:trPr>
          <w:trHeight w:val="2593"/>
        </w:trPr>
        <w:tc>
          <w:tcPr>
            <w:tcW w:w="9970" w:type="dxa"/>
          </w:tcPr>
          <w:p w14:paraId="72DA6768" w14:textId="77F5C9A7" w:rsidR="00B547F6" w:rsidRPr="00A842C0" w:rsidRDefault="00B547F6" w:rsidP="1A803E05">
            <w:pPr>
              <w:spacing w:before="31"/>
              <w:ind w:right="-20"/>
              <w:rPr>
                <w:rFonts w:ascii="Arial" w:eastAsia="Arial" w:hAnsi="Arial" w:cs="Arial"/>
                <w:sz w:val="24"/>
                <w:szCs w:val="24"/>
              </w:rPr>
            </w:pPr>
          </w:p>
          <w:p w14:paraId="1B08348F" w14:textId="2501CAD4" w:rsidR="00B547F6" w:rsidRPr="00A842C0" w:rsidRDefault="00B547F6" w:rsidP="1A803E05">
            <w:pPr>
              <w:spacing w:before="31"/>
              <w:ind w:right="-20"/>
              <w:rPr>
                <w:rFonts w:ascii="Arial" w:eastAsia="Arial" w:hAnsi="Arial" w:cs="Arial"/>
                <w:sz w:val="24"/>
                <w:szCs w:val="24"/>
              </w:rPr>
            </w:pPr>
          </w:p>
          <w:p w14:paraId="04621F84" w14:textId="4EC17ABF" w:rsidR="00B547F6" w:rsidRPr="00A842C0" w:rsidRDefault="00B547F6" w:rsidP="1A803E05">
            <w:pPr>
              <w:spacing w:before="31"/>
              <w:ind w:right="-20"/>
              <w:rPr>
                <w:rFonts w:ascii="Arial" w:eastAsia="Arial" w:hAnsi="Arial" w:cs="Arial"/>
                <w:sz w:val="24"/>
                <w:szCs w:val="24"/>
              </w:rPr>
            </w:pPr>
          </w:p>
          <w:p w14:paraId="5921D2E0" w14:textId="140A810B" w:rsidR="00B547F6" w:rsidRPr="00A842C0" w:rsidRDefault="00B547F6" w:rsidP="1A803E05">
            <w:pPr>
              <w:spacing w:before="31"/>
              <w:ind w:right="-20"/>
              <w:rPr>
                <w:rFonts w:ascii="Arial" w:eastAsia="Arial" w:hAnsi="Arial" w:cs="Arial"/>
                <w:sz w:val="24"/>
                <w:szCs w:val="24"/>
              </w:rPr>
            </w:pPr>
          </w:p>
          <w:p w14:paraId="626D85B5" w14:textId="15F4D0BA" w:rsidR="00B547F6" w:rsidRPr="00A842C0" w:rsidRDefault="00B547F6" w:rsidP="1A803E05">
            <w:pPr>
              <w:spacing w:before="31"/>
              <w:ind w:right="-20"/>
              <w:rPr>
                <w:rFonts w:ascii="Arial" w:eastAsia="Arial" w:hAnsi="Arial" w:cs="Arial"/>
                <w:sz w:val="24"/>
                <w:szCs w:val="24"/>
              </w:rPr>
            </w:pPr>
          </w:p>
          <w:p w14:paraId="6997EBA4" w14:textId="2E647F9A" w:rsidR="00B547F6" w:rsidRPr="00A842C0" w:rsidRDefault="00B547F6" w:rsidP="1A803E05">
            <w:pPr>
              <w:spacing w:before="31"/>
              <w:ind w:right="-20"/>
              <w:rPr>
                <w:rFonts w:ascii="Arial" w:eastAsia="Arial" w:hAnsi="Arial" w:cs="Arial"/>
                <w:sz w:val="24"/>
                <w:szCs w:val="24"/>
              </w:rPr>
            </w:pPr>
          </w:p>
          <w:p w14:paraId="4DE7ADAC" w14:textId="0BECE2E8" w:rsidR="00B547F6" w:rsidRPr="00A842C0" w:rsidRDefault="00B547F6" w:rsidP="1A803E05">
            <w:pPr>
              <w:spacing w:before="31"/>
              <w:ind w:right="-20"/>
              <w:rPr>
                <w:rFonts w:ascii="Arial" w:eastAsia="Arial" w:hAnsi="Arial" w:cs="Arial"/>
                <w:sz w:val="24"/>
                <w:szCs w:val="24"/>
              </w:rPr>
            </w:pPr>
          </w:p>
          <w:p w14:paraId="4317EA1F" w14:textId="35DDD726" w:rsidR="00B547F6" w:rsidRPr="00A842C0" w:rsidRDefault="00B547F6" w:rsidP="00A842C0">
            <w:pPr>
              <w:spacing w:before="31"/>
              <w:ind w:right="-20"/>
              <w:rPr>
                <w:rFonts w:ascii="Arial" w:eastAsia="Arial" w:hAnsi="Arial" w:cs="Arial"/>
                <w:bCs/>
                <w:sz w:val="24"/>
                <w:szCs w:val="24"/>
              </w:rPr>
            </w:pPr>
          </w:p>
        </w:tc>
      </w:tr>
      <w:tr w:rsidR="00B547F6" w14:paraId="0D9E0C5D" w14:textId="77777777" w:rsidTr="00B547F6">
        <w:tc>
          <w:tcPr>
            <w:tcW w:w="9970" w:type="dxa"/>
          </w:tcPr>
          <w:p w14:paraId="4007FDBD" w14:textId="4F23C0FC" w:rsidR="00B547F6" w:rsidRPr="00B938DB" w:rsidRDefault="00D1017C" w:rsidP="00911703">
            <w:pPr>
              <w:pStyle w:val="ListParagraph"/>
              <w:numPr>
                <w:ilvl w:val="0"/>
                <w:numId w:val="13"/>
              </w:numPr>
              <w:spacing w:before="31" w:line="276" w:lineRule="auto"/>
              <w:ind w:right="-23"/>
              <w:rPr>
                <w:rFonts w:ascii="Arial" w:eastAsia="Arial" w:hAnsi="Arial" w:cs="Arial"/>
                <w:bCs/>
                <w:sz w:val="24"/>
                <w:szCs w:val="24"/>
              </w:rPr>
            </w:pPr>
            <w:r w:rsidRPr="00D1017C">
              <w:rPr>
                <w:rFonts w:ascii="Arial" w:eastAsia="Arial" w:hAnsi="Arial" w:cs="Arial"/>
                <w:bCs/>
                <w:sz w:val="24"/>
                <w:szCs w:val="24"/>
              </w:rPr>
              <w:t>What aspects of the Social Work Apprentice programme do you expect will be most challenging for you, and what strategies will you use to manage and overcome these challenges?</w:t>
            </w:r>
            <w:r w:rsidR="00A842C0" w:rsidRPr="00B938DB">
              <w:rPr>
                <w:rFonts w:ascii="Arial" w:eastAsia="Arial" w:hAnsi="Arial" w:cs="Arial"/>
                <w:bCs/>
                <w:sz w:val="24"/>
                <w:szCs w:val="24"/>
              </w:rPr>
              <w:t xml:space="preserve"> </w:t>
            </w:r>
            <w:r w:rsidR="00A842C0" w:rsidRPr="001A5B32">
              <w:rPr>
                <w:rFonts w:ascii="Arial" w:eastAsia="Arial" w:hAnsi="Arial" w:cs="Arial"/>
                <w:b/>
                <w:sz w:val="24"/>
                <w:szCs w:val="24"/>
              </w:rPr>
              <w:t>(300 words)</w:t>
            </w:r>
          </w:p>
        </w:tc>
      </w:tr>
      <w:tr w:rsidR="00B547F6" w14:paraId="41316E5D" w14:textId="77777777" w:rsidTr="00072CD0">
        <w:trPr>
          <w:trHeight w:val="2415"/>
        </w:trPr>
        <w:tc>
          <w:tcPr>
            <w:tcW w:w="9970" w:type="dxa"/>
          </w:tcPr>
          <w:p w14:paraId="5179BD2D" w14:textId="32165103" w:rsidR="00B547F6" w:rsidRPr="003B6601" w:rsidRDefault="00B547F6" w:rsidP="1A803E05">
            <w:pPr>
              <w:pStyle w:val="ListParagraph"/>
              <w:spacing w:before="31"/>
              <w:ind w:right="-20"/>
              <w:rPr>
                <w:rFonts w:ascii="Arial" w:eastAsia="Arial" w:hAnsi="Arial" w:cs="Arial"/>
                <w:sz w:val="24"/>
                <w:szCs w:val="24"/>
              </w:rPr>
            </w:pPr>
          </w:p>
          <w:p w14:paraId="1FB9189A" w14:textId="41934A52" w:rsidR="00B547F6" w:rsidRPr="003B6601" w:rsidRDefault="00B547F6" w:rsidP="1A803E05">
            <w:pPr>
              <w:pStyle w:val="ListParagraph"/>
              <w:spacing w:before="31"/>
              <w:ind w:right="-20"/>
              <w:rPr>
                <w:rFonts w:ascii="Arial" w:eastAsia="Arial" w:hAnsi="Arial" w:cs="Arial"/>
                <w:sz w:val="24"/>
                <w:szCs w:val="24"/>
              </w:rPr>
            </w:pPr>
          </w:p>
          <w:p w14:paraId="1D1CB4DD" w14:textId="74273743" w:rsidR="00B547F6" w:rsidRPr="003B6601" w:rsidRDefault="00B547F6" w:rsidP="1A803E05">
            <w:pPr>
              <w:pStyle w:val="ListParagraph"/>
              <w:spacing w:before="31"/>
              <w:ind w:right="-20"/>
              <w:rPr>
                <w:rFonts w:ascii="Arial" w:eastAsia="Arial" w:hAnsi="Arial" w:cs="Arial"/>
                <w:sz w:val="24"/>
                <w:szCs w:val="24"/>
              </w:rPr>
            </w:pPr>
          </w:p>
          <w:p w14:paraId="42A346B2" w14:textId="78B8A3CC" w:rsidR="00B547F6" w:rsidRPr="003B6601" w:rsidRDefault="00B547F6" w:rsidP="1A803E05">
            <w:pPr>
              <w:pStyle w:val="ListParagraph"/>
              <w:spacing w:before="31"/>
              <w:ind w:right="-20"/>
              <w:rPr>
                <w:rFonts w:ascii="Arial" w:eastAsia="Arial" w:hAnsi="Arial" w:cs="Arial"/>
                <w:sz w:val="24"/>
                <w:szCs w:val="24"/>
              </w:rPr>
            </w:pPr>
          </w:p>
          <w:p w14:paraId="57857E86" w14:textId="4898F833" w:rsidR="00B547F6" w:rsidRPr="003B6601" w:rsidRDefault="00B547F6" w:rsidP="1A803E05">
            <w:pPr>
              <w:pStyle w:val="ListParagraph"/>
              <w:spacing w:before="31"/>
              <w:ind w:right="-20"/>
              <w:rPr>
                <w:rFonts w:ascii="Arial" w:eastAsia="Arial" w:hAnsi="Arial" w:cs="Arial"/>
                <w:sz w:val="24"/>
                <w:szCs w:val="24"/>
              </w:rPr>
            </w:pPr>
          </w:p>
          <w:p w14:paraId="005EC5C2" w14:textId="4817FA43" w:rsidR="00B547F6" w:rsidRPr="003B6601" w:rsidRDefault="00B547F6" w:rsidP="1A803E05">
            <w:pPr>
              <w:pStyle w:val="ListParagraph"/>
              <w:spacing w:before="31"/>
              <w:ind w:right="-20"/>
              <w:rPr>
                <w:rFonts w:ascii="Arial" w:eastAsia="Arial" w:hAnsi="Arial" w:cs="Arial"/>
                <w:sz w:val="24"/>
                <w:szCs w:val="24"/>
              </w:rPr>
            </w:pPr>
          </w:p>
          <w:p w14:paraId="39C477B7" w14:textId="69F7AC81" w:rsidR="00B547F6" w:rsidRPr="003B6601" w:rsidRDefault="00B547F6" w:rsidP="00A842C0">
            <w:pPr>
              <w:pStyle w:val="ListParagraph"/>
              <w:spacing w:before="31"/>
              <w:ind w:right="-20"/>
              <w:rPr>
                <w:rFonts w:ascii="Arial" w:eastAsia="Arial" w:hAnsi="Arial" w:cs="Arial"/>
                <w:bCs/>
                <w:sz w:val="24"/>
                <w:szCs w:val="24"/>
              </w:rPr>
            </w:pPr>
          </w:p>
        </w:tc>
      </w:tr>
      <w:tr w:rsidR="00B547F6" w14:paraId="7D4D691B" w14:textId="77777777" w:rsidTr="00B547F6">
        <w:tc>
          <w:tcPr>
            <w:tcW w:w="9970" w:type="dxa"/>
          </w:tcPr>
          <w:p w14:paraId="06C98DB1" w14:textId="10427BD3" w:rsidR="00B547F6" w:rsidRPr="00B938DB" w:rsidRDefault="00B547F6" w:rsidP="00EE0DD0">
            <w:pPr>
              <w:pStyle w:val="ListParagraph"/>
              <w:numPr>
                <w:ilvl w:val="0"/>
                <w:numId w:val="13"/>
              </w:numPr>
              <w:spacing w:before="31"/>
              <w:ind w:right="-23"/>
              <w:rPr>
                <w:rFonts w:ascii="Arial" w:eastAsia="Arial" w:hAnsi="Arial" w:cs="Arial"/>
                <w:bCs/>
                <w:sz w:val="24"/>
                <w:szCs w:val="24"/>
              </w:rPr>
            </w:pPr>
            <w:r w:rsidRPr="00B938DB">
              <w:rPr>
                <w:rFonts w:ascii="Arial" w:eastAsia="Arial" w:hAnsi="Arial" w:cs="Arial"/>
                <w:bCs/>
                <w:sz w:val="24"/>
                <w:szCs w:val="24"/>
              </w:rPr>
              <w:t>Please confirm any areas of the county of Suffolk you would not be able to undertake a placement in either due to logistics or potential conflicts of interest.</w:t>
            </w:r>
          </w:p>
        </w:tc>
      </w:tr>
      <w:tr w:rsidR="00B547F6" w14:paraId="0EEF6734" w14:textId="77777777" w:rsidTr="005F6436">
        <w:trPr>
          <w:trHeight w:val="2452"/>
        </w:trPr>
        <w:tc>
          <w:tcPr>
            <w:tcW w:w="9970" w:type="dxa"/>
          </w:tcPr>
          <w:p w14:paraId="72E0402E" w14:textId="1084EFBC" w:rsidR="00B547F6" w:rsidRPr="00863F96" w:rsidRDefault="00B547F6" w:rsidP="1A803E05">
            <w:pPr>
              <w:spacing w:before="31"/>
              <w:ind w:right="-20"/>
              <w:rPr>
                <w:rFonts w:ascii="Arial" w:eastAsia="Arial" w:hAnsi="Arial" w:cs="Arial"/>
                <w:sz w:val="24"/>
                <w:szCs w:val="24"/>
              </w:rPr>
            </w:pPr>
          </w:p>
          <w:p w14:paraId="17969379" w14:textId="5E0D41DA" w:rsidR="00B547F6" w:rsidRPr="00863F96" w:rsidRDefault="00B547F6" w:rsidP="1A803E05">
            <w:pPr>
              <w:spacing w:before="31"/>
              <w:ind w:right="-20"/>
              <w:rPr>
                <w:rFonts w:ascii="Arial" w:eastAsia="Arial" w:hAnsi="Arial" w:cs="Arial"/>
                <w:sz w:val="24"/>
                <w:szCs w:val="24"/>
              </w:rPr>
            </w:pPr>
          </w:p>
          <w:p w14:paraId="10BF50B2" w14:textId="4F03FBC8" w:rsidR="00B547F6" w:rsidRPr="00863F96" w:rsidRDefault="00B547F6" w:rsidP="1A803E05">
            <w:pPr>
              <w:spacing w:before="31"/>
              <w:ind w:right="-20"/>
              <w:rPr>
                <w:rFonts w:ascii="Arial" w:eastAsia="Arial" w:hAnsi="Arial" w:cs="Arial"/>
                <w:sz w:val="24"/>
                <w:szCs w:val="24"/>
              </w:rPr>
            </w:pPr>
          </w:p>
          <w:p w14:paraId="6D432737" w14:textId="049B55C8" w:rsidR="00B547F6" w:rsidRPr="00863F96" w:rsidRDefault="00B547F6" w:rsidP="1A803E05">
            <w:pPr>
              <w:spacing w:before="31"/>
              <w:ind w:right="-20"/>
              <w:rPr>
                <w:rFonts w:ascii="Arial" w:eastAsia="Arial" w:hAnsi="Arial" w:cs="Arial"/>
                <w:sz w:val="24"/>
                <w:szCs w:val="24"/>
              </w:rPr>
            </w:pPr>
          </w:p>
          <w:p w14:paraId="1A3AB796" w14:textId="52C534F3" w:rsidR="00B547F6" w:rsidRPr="00863F96" w:rsidRDefault="00B547F6" w:rsidP="1A803E05">
            <w:pPr>
              <w:spacing w:before="31"/>
              <w:ind w:right="-20"/>
              <w:rPr>
                <w:rFonts w:ascii="Arial" w:eastAsia="Arial" w:hAnsi="Arial" w:cs="Arial"/>
                <w:sz w:val="24"/>
                <w:szCs w:val="24"/>
              </w:rPr>
            </w:pPr>
          </w:p>
          <w:p w14:paraId="1EAEB3E5" w14:textId="46D86F2E" w:rsidR="00B547F6" w:rsidRPr="00863F96" w:rsidRDefault="00B547F6" w:rsidP="1A803E05">
            <w:pPr>
              <w:spacing w:before="31"/>
              <w:ind w:right="-20"/>
              <w:rPr>
                <w:rFonts w:ascii="Arial" w:eastAsia="Arial" w:hAnsi="Arial" w:cs="Arial"/>
                <w:sz w:val="24"/>
                <w:szCs w:val="24"/>
              </w:rPr>
            </w:pPr>
          </w:p>
          <w:p w14:paraId="595E3A4C" w14:textId="4F49A2DC" w:rsidR="00B547F6" w:rsidRPr="00863F96" w:rsidRDefault="00B547F6" w:rsidP="009822AF">
            <w:pPr>
              <w:spacing w:before="31"/>
              <w:ind w:right="-20"/>
              <w:rPr>
                <w:rFonts w:ascii="Arial" w:eastAsia="Arial" w:hAnsi="Arial" w:cs="Arial"/>
                <w:bCs/>
                <w:sz w:val="24"/>
                <w:szCs w:val="24"/>
              </w:rPr>
            </w:pPr>
          </w:p>
        </w:tc>
      </w:tr>
    </w:tbl>
    <w:p w14:paraId="3A12311D" w14:textId="77777777" w:rsidR="00FD3339" w:rsidRPr="008F6A4E" w:rsidRDefault="00FD3339" w:rsidP="008F6A4E"/>
    <w:sectPr w:rsidR="00FD3339" w:rsidRPr="008F6A4E" w:rsidSect="00FE1420">
      <w:headerReference w:type="default" r:id="rId16"/>
      <w:pgSz w:w="11920" w:h="16840"/>
      <w:pgMar w:top="1060" w:right="970" w:bottom="442" w:left="970" w:header="0" w:footer="113" w:gutter="0"/>
      <w:pgNumType w:start="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9BB89" w14:textId="77777777" w:rsidR="007424C9" w:rsidRDefault="007424C9">
      <w:pPr>
        <w:spacing w:after="0" w:line="240" w:lineRule="auto"/>
      </w:pPr>
      <w:r>
        <w:separator/>
      </w:r>
    </w:p>
  </w:endnote>
  <w:endnote w:type="continuationSeparator" w:id="0">
    <w:p w14:paraId="70A4922D" w14:textId="77777777" w:rsidR="007424C9" w:rsidRDefault="007424C9">
      <w:pPr>
        <w:spacing w:after="0" w:line="240" w:lineRule="auto"/>
      </w:pPr>
      <w:r>
        <w:continuationSeparator/>
      </w:r>
    </w:p>
  </w:endnote>
  <w:endnote w:type="continuationNotice" w:id="1">
    <w:p w14:paraId="3BFBD825" w14:textId="77777777" w:rsidR="007424C9" w:rsidRDefault="007424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BAC81" w14:textId="77777777" w:rsidR="007424C9" w:rsidRDefault="007424C9">
      <w:pPr>
        <w:spacing w:after="0" w:line="240" w:lineRule="auto"/>
      </w:pPr>
      <w:r>
        <w:separator/>
      </w:r>
    </w:p>
  </w:footnote>
  <w:footnote w:type="continuationSeparator" w:id="0">
    <w:p w14:paraId="65288D1E" w14:textId="77777777" w:rsidR="007424C9" w:rsidRDefault="007424C9">
      <w:pPr>
        <w:spacing w:after="0" w:line="240" w:lineRule="auto"/>
      </w:pPr>
      <w:r>
        <w:continuationSeparator/>
      </w:r>
    </w:p>
  </w:footnote>
  <w:footnote w:type="continuationNotice" w:id="1">
    <w:p w14:paraId="16139334" w14:textId="77777777" w:rsidR="007424C9" w:rsidRDefault="007424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26216" w14:textId="77777777" w:rsidR="00233F7C" w:rsidRDefault="00233F7C">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05DA7"/>
    <w:multiLevelType w:val="hybridMultilevel"/>
    <w:tmpl w:val="F60491E4"/>
    <w:lvl w:ilvl="0" w:tplc="FFFFFFFF">
      <w:start w:val="1"/>
      <w:numFmt w:val="decimal"/>
      <w:lvlText w:val="%1."/>
      <w:lvlJc w:val="left"/>
      <w:pPr>
        <w:ind w:left="720" w:hanging="360"/>
      </w:pPr>
      <w:rPr>
        <w:rFonts w:hint="default"/>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DE7476"/>
    <w:multiLevelType w:val="hybridMultilevel"/>
    <w:tmpl w:val="44587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22681"/>
    <w:multiLevelType w:val="hybridMultilevel"/>
    <w:tmpl w:val="936AE9C4"/>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 w15:restartNumberingAfterBreak="0">
    <w:nsid w:val="18745408"/>
    <w:multiLevelType w:val="hybridMultilevel"/>
    <w:tmpl w:val="FB267076"/>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4" w15:restartNumberingAfterBreak="0">
    <w:nsid w:val="202153F5"/>
    <w:multiLevelType w:val="hybridMultilevel"/>
    <w:tmpl w:val="4B8E1D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CC2D07"/>
    <w:multiLevelType w:val="hybridMultilevel"/>
    <w:tmpl w:val="5E705B2C"/>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735F85"/>
    <w:multiLevelType w:val="hybridMultilevel"/>
    <w:tmpl w:val="7C3CA9A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7" w15:restartNumberingAfterBreak="0">
    <w:nsid w:val="40430170"/>
    <w:multiLevelType w:val="hybridMultilevel"/>
    <w:tmpl w:val="54DE5A66"/>
    <w:lvl w:ilvl="0" w:tplc="08090001">
      <w:start w:val="1"/>
      <w:numFmt w:val="bullet"/>
      <w:lvlText w:val=""/>
      <w:lvlJc w:val="left"/>
      <w:pPr>
        <w:ind w:left="360" w:hanging="360"/>
      </w:pPr>
      <w:rPr>
        <w:rFonts w:ascii="Symbol" w:hAnsi="Symbol" w:hint="default"/>
        <w:color w:val="auto"/>
      </w:rPr>
    </w:lvl>
    <w:lvl w:ilvl="1" w:tplc="FFFFFFFF">
      <w:start w:val="1"/>
      <w:numFmt w:val="bullet"/>
      <w:lvlText w:val=""/>
      <w:lvlJc w:val="left"/>
      <w:pPr>
        <w:ind w:left="1080" w:hanging="360"/>
      </w:pPr>
      <w:rPr>
        <w:rFonts w:ascii="Symbol" w:hAnsi="Symbol" w:hint="default"/>
        <w:color w:val="auto"/>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4BB05D7E"/>
    <w:multiLevelType w:val="hybridMultilevel"/>
    <w:tmpl w:val="B48AA2C2"/>
    <w:lvl w:ilvl="0" w:tplc="6656466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08D6494"/>
    <w:multiLevelType w:val="hybridMultilevel"/>
    <w:tmpl w:val="85605E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49347F8"/>
    <w:multiLevelType w:val="hybridMultilevel"/>
    <w:tmpl w:val="B48AA2C2"/>
    <w:lvl w:ilvl="0" w:tplc="6656466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9B621C"/>
    <w:multiLevelType w:val="hybridMultilevel"/>
    <w:tmpl w:val="295AE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8F205B"/>
    <w:multiLevelType w:val="hybridMultilevel"/>
    <w:tmpl w:val="E07A622E"/>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13" w15:restartNumberingAfterBreak="0">
    <w:nsid w:val="6BE75973"/>
    <w:multiLevelType w:val="hybridMultilevel"/>
    <w:tmpl w:val="AB0201FA"/>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14" w15:restartNumberingAfterBreak="0">
    <w:nsid w:val="6CE02EC5"/>
    <w:multiLevelType w:val="hybridMultilevel"/>
    <w:tmpl w:val="D7BA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34377A"/>
    <w:multiLevelType w:val="hybridMultilevel"/>
    <w:tmpl w:val="06AE9CB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16" w15:restartNumberingAfterBreak="0">
    <w:nsid w:val="74215610"/>
    <w:multiLevelType w:val="hybridMultilevel"/>
    <w:tmpl w:val="E6DAE6BC"/>
    <w:lvl w:ilvl="0" w:tplc="7CD6AB2A">
      <w:start w:val="1"/>
      <w:numFmt w:val="decimal"/>
      <w:lvlText w:val="%1."/>
      <w:lvlJc w:val="left"/>
      <w:pPr>
        <w:ind w:left="360" w:hanging="360"/>
      </w:pPr>
      <w:rPr>
        <w:rFonts w:hint="default"/>
        <w:color w:val="auto"/>
      </w:rPr>
    </w:lvl>
    <w:lvl w:ilvl="1" w:tplc="724C3776">
      <w:start w:val="1"/>
      <w:numFmt w:val="bullet"/>
      <w:lvlText w:val=""/>
      <w:lvlJc w:val="left"/>
      <w:pPr>
        <w:ind w:left="1080" w:hanging="360"/>
      </w:pPr>
      <w:rPr>
        <w:rFonts w:ascii="Symbol" w:hAnsi="Symbol" w:hint="default"/>
        <w:color w:val="auto"/>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8287664"/>
    <w:multiLevelType w:val="hybridMultilevel"/>
    <w:tmpl w:val="F60491E4"/>
    <w:lvl w:ilvl="0" w:tplc="0809000F">
      <w:start w:val="1"/>
      <w:numFmt w:val="decimal"/>
      <w:lvlText w:val="%1."/>
      <w:lvlJc w:val="left"/>
      <w:pPr>
        <w:ind w:left="720" w:hanging="360"/>
      </w:pPr>
      <w:rPr>
        <w:rFonts w:hint="default"/>
      </w:r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3044550">
    <w:abstractNumId w:val="1"/>
  </w:num>
  <w:num w:numId="2" w16cid:durableId="35665475">
    <w:abstractNumId w:val="3"/>
  </w:num>
  <w:num w:numId="3" w16cid:durableId="439183946">
    <w:abstractNumId w:val="15"/>
  </w:num>
  <w:num w:numId="4" w16cid:durableId="1314993051">
    <w:abstractNumId w:val="13"/>
  </w:num>
  <w:num w:numId="5" w16cid:durableId="1802531477">
    <w:abstractNumId w:val="2"/>
  </w:num>
  <w:num w:numId="6" w16cid:durableId="19623039">
    <w:abstractNumId w:val="12"/>
  </w:num>
  <w:num w:numId="7" w16cid:durableId="327750709">
    <w:abstractNumId w:val="6"/>
  </w:num>
  <w:num w:numId="8" w16cid:durableId="1711761173">
    <w:abstractNumId w:val="4"/>
  </w:num>
  <w:num w:numId="9" w16cid:durableId="1010376996">
    <w:abstractNumId w:val="8"/>
  </w:num>
  <w:num w:numId="10" w16cid:durableId="649334570">
    <w:abstractNumId w:val="10"/>
  </w:num>
  <w:num w:numId="11" w16cid:durableId="203757818">
    <w:abstractNumId w:val="14"/>
  </w:num>
  <w:num w:numId="12" w16cid:durableId="1015839966">
    <w:abstractNumId w:val="17"/>
  </w:num>
  <w:num w:numId="13" w16cid:durableId="1050835821">
    <w:abstractNumId w:val="16"/>
  </w:num>
  <w:num w:numId="14" w16cid:durableId="734354311">
    <w:abstractNumId w:val="0"/>
  </w:num>
  <w:num w:numId="15" w16cid:durableId="1371299026">
    <w:abstractNumId w:val="5"/>
  </w:num>
  <w:num w:numId="16" w16cid:durableId="436872289">
    <w:abstractNumId w:val="9"/>
  </w:num>
  <w:num w:numId="17" w16cid:durableId="1998341636">
    <w:abstractNumId w:val="11"/>
  </w:num>
  <w:num w:numId="18" w16cid:durableId="16849397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9D7"/>
    <w:rsid w:val="00046609"/>
    <w:rsid w:val="000618DB"/>
    <w:rsid w:val="00072CD0"/>
    <w:rsid w:val="00077635"/>
    <w:rsid w:val="00084B41"/>
    <w:rsid w:val="0009449F"/>
    <w:rsid w:val="00096366"/>
    <w:rsid w:val="000C48D5"/>
    <w:rsid w:val="0010169F"/>
    <w:rsid w:val="00102D95"/>
    <w:rsid w:val="001111B7"/>
    <w:rsid w:val="00122CD9"/>
    <w:rsid w:val="00153FF5"/>
    <w:rsid w:val="001628CB"/>
    <w:rsid w:val="00176179"/>
    <w:rsid w:val="00177E16"/>
    <w:rsid w:val="001919F2"/>
    <w:rsid w:val="001A5B32"/>
    <w:rsid w:val="001E4CB3"/>
    <w:rsid w:val="001F0480"/>
    <w:rsid w:val="002063C3"/>
    <w:rsid w:val="00233F7C"/>
    <w:rsid w:val="00236BE6"/>
    <w:rsid w:val="00246602"/>
    <w:rsid w:val="00251580"/>
    <w:rsid w:val="002C1ADA"/>
    <w:rsid w:val="002D28C9"/>
    <w:rsid w:val="003102E1"/>
    <w:rsid w:val="00347BF9"/>
    <w:rsid w:val="00360708"/>
    <w:rsid w:val="00362EDB"/>
    <w:rsid w:val="00373ADF"/>
    <w:rsid w:val="0038127C"/>
    <w:rsid w:val="00396730"/>
    <w:rsid w:val="003B3270"/>
    <w:rsid w:val="003B6601"/>
    <w:rsid w:val="003F038F"/>
    <w:rsid w:val="0040239E"/>
    <w:rsid w:val="00416758"/>
    <w:rsid w:val="00420F25"/>
    <w:rsid w:val="004223CB"/>
    <w:rsid w:val="0042668B"/>
    <w:rsid w:val="00447DC4"/>
    <w:rsid w:val="0046FF2D"/>
    <w:rsid w:val="0049732D"/>
    <w:rsid w:val="004A1E53"/>
    <w:rsid w:val="004B6C5C"/>
    <w:rsid w:val="004D4EBE"/>
    <w:rsid w:val="004E2546"/>
    <w:rsid w:val="004F4077"/>
    <w:rsid w:val="00521B3B"/>
    <w:rsid w:val="00535D0C"/>
    <w:rsid w:val="00544F63"/>
    <w:rsid w:val="00546CD8"/>
    <w:rsid w:val="00556FB0"/>
    <w:rsid w:val="00591C84"/>
    <w:rsid w:val="00596F99"/>
    <w:rsid w:val="005C730C"/>
    <w:rsid w:val="005D191D"/>
    <w:rsid w:val="005F6436"/>
    <w:rsid w:val="00610196"/>
    <w:rsid w:val="00617CEB"/>
    <w:rsid w:val="00650837"/>
    <w:rsid w:val="006710F5"/>
    <w:rsid w:val="00691DE0"/>
    <w:rsid w:val="006D1E8E"/>
    <w:rsid w:val="00723091"/>
    <w:rsid w:val="00723984"/>
    <w:rsid w:val="007424C9"/>
    <w:rsid w:val="00744234"/>
    <w:rsid w:val="0078137B"/>
    <w:rsid w:val="00784299"/>
    <w:rsid w:val="0079249E"/>
    <w:rsid w:val="007B1A2D"/>
    <w:rsid w:val="007B7D69"/>
    <w:rsid w:val="007C7B62"/>
    <w:rsid w:val="007D1BE5"/>
    <w:rsid w:val="007D488D"/>
    <w:rsid w:val="007E4679"/>
    <w:rsid w:val="00804DD3"/>
    <w:rsid w:val="00854CD8"/>
    <w:rsid w:val="00863F96"/>
    <w:rsid w:val="008D1E14"/>
    <w:rsid w:val="008D6301"/>
    <w:rsid w:val="008F2AFD"/>
    <w:rsid w:val="008F6A4E"/>
    <w:rsid w:val="00911703"/>
    <w:rsid w:val="00914FD7"/>
    <w:rsid w:val="009419D9"/>
    <w:rsid w:val="009429D2"/>
    <w:rsid w:val="00972CA2"/>
    <w:rsid w:val="009940A3"/>
    <w:rsid w:val="00994934"/>
    <w:rsid w:val="00995E74"/>
    <w:rsid w:val="009B2A75"/>
    <w:rsid w:val="009B5A89"/>
    <w:rsid w:val="009E24B9"/>
    <w:rsid w:val="00A07968"/>
    <w:rsid w:val="00A15BF0"/>
    <w:rsid w:val="00A20DEE"/>
    <w:rsid w:val="00A52D47"/>
    <w:rsid w:val="00A842C0"/>
    <w:rsid w:val="00AA3FDF"/>
    <w:rsid w:val="00AD111C"/>
    <w:rsid w:val="00B055B3"/>
    <w:rsid w:val="00B36F58"/>
    <w:rsid w:val="00B40784"/>
    <w:rsid w:val="00B4426E"/>
    <w:rsid w:val="00B547F6"/>
    <w:rsid w:val="00B63D36"/>
    <w:rsid w:val="00B938DB"/>
    <w:rsid w:val="00BB19B7"/>
    <w:rsid w:val="00BC7EFA"/>
    <w:rsid w:val="00BE2AE8"/>
    <w:rsid w:val="00BF37D6"/>
    <w:rsid w:val="00C0193E"/>
    <w:rsid w:val="00C272E1"/>
    <w:rsid w:val="00C42959"/>
    <w:rsid w:val="00C618E2"/>
    <w:rsid w:val="00CD04BB"/>
    <w:rsid w:val="00D1017C"/>
    <w:rsid w:val="00D30436"/>
    <w:rsid w:val="00D7516B"/>
    <w:rsid w:val="00D75333"/>
    <w:rsid w:val="00D76D4E"/>
    <w:rsid w:val="00D97C48"/>
    <w:rsid w:val="00E52948"/>
    <w:rsid w:val="00E71939"/>
    <w:rsid w:val="00E819D7"/>
    <w:rsid w:val="00EB4C93"/>
    <w:rsid w:val="00EE0BF6"/>
    <w:rsid w:val="00EE0DD0"/>
    <w:rsid w:val="00EE2B27"/>
    <w:rsid w:val="00F05612"/>
    <w:rsid w:val="00F371D3"/>
    <w:rsid w:val="00F46F00"/>
    <w:rsid w:val="00F502FA"/>
    <w:rsid w:val="00F57E13"/>
    <w:rsid w:val="00F73ECF"/>
    <w:rsid w:val="00F8337C"/>
    <w:rsid w:val="00F929D8"/>
    <w:rsid w:val="00FA076F"/>
    <w:rsid w:val="00FD3339"/>
    <w:rsid w:val="00FE1420"/>
    <w:rsid w:val="0A69AC96"/>
    <w:rsid w:val="1A803E05"/>
    <w:rsid w:val="52F8A115"/>
    <w:rsid w:val="6AA0D8D9"/>
    <w:rsid w:val="6DB42C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96C57"/>
  <w15:docId w15:val="{38B96B61-37CC-4AF0-AEC0-AE9B64DFC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next w:val="Normal"/>
    <w:link w:val="Heading1Char"/>
    <w:uiPriority w:val="9"/>
    <w:qFormat/>
    <w:rsid w:val="00F0561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360708"/>
    <w:pPr>
      <w:widowControl/>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0D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DEE"/>
    <w:rPr>
      <w:rFonts w:ascii="Tahoma" w:hAnsi="Tahoma" w:cs="Tahoma"/>
      <w:sz w:val="16"/>
      <w:szCs w:val="16"/>
    </w:rPr>
  </w:style>
  <w:style w:type="paragraph" w:styleId="Header">
    <w:name w:val="header"/>
    <w:basedOn w:val="Normal"/>
    <w:link w:val="HeaderChar"/>
    <w:uiPriority w:val="99"/>
    <w:unhideWhenUsed/>
    <w:rsid w:val="002515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580"/>
  </w:style>
  <w:style w:type="paragraph" w:styleId="Footer">
    <w:name w:val="footer"/>
    <w:basedOn w:val="Normal"/>
    <w:link w:val="FooterChar"/>
    <w:uiPriority w:val="99"/>
    <w:unhideWhenUsed/>
    <w:rsid w:val="002515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580"/>
  </w:style>
  <w:style w:type="table" w:styleId="TableGrid">
    <w:name w:val="Table Grid"/>
    <w:basedOn w:val="TableNormal"/>
    <w:uiPriority w:val="59"/>
    <w:rsid w:val="00C61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940A3"/>
  </w:style>
  <w:style w:type="character" w:styleId="Hyperlink">
    <w:name w:val="Hyperlink"/>
    <w:basedOn w:val="DefaultParagraphFont"/>
    <w:uiPriority w:val="99"/>
    <w:unhideWhenUsed/>
    <w:rsid w:val="009940A3"/>
    <w:rPr>
      <w:color w:val="0000FF"/>
      <w:u w:val="single"/>
    </w:rPr>
  </w:style>
  <w:style w:type="character" w:styleId="FollowedHyperlink">
    <w:name w:val="FollowedHyperlink"/>
    <w:basedOn w:val="DefaultParagraphFont"/>
    <w:uiPriority w:val="99"/>
    <w:semiHidden/>
    <w:unhideWhenUsed/>
    <w:rsid w:val="0079249E"/>
    <w:rPr>
      <w:color w:val="800080" w:themeColor="followedHyperlink"/>
      <w:u w:val="single"/>
    </w:rPr>
  </w:style>
  <w:style w:type="character" w:styleId="Strong">
    <w:name w:val="Strong"/>
    <w:basedOn w:val="DefaultParagraphFont"/>
    <w:uiPriority w:val="22"/>
    <w:qFormat/>
    <w:rsid w:val="00102D95"/>
    <w:rPr>
      <w:b/>
      <w:bCs/>
    </w:rPr>
  </w:style>
  <w:style w:type="character" w:customStyle="1" w:styleId="informrequired">
    <w:name w:val="informrequired"/>
    <w:basedOn w:val="DefaultParagraphFont"/>
    <w:rsid w:val="00102D95"/>
  </w:style>
  <w:style w:type="paragraph" w:styleId="ListParagraph">
    <w:name w:val="List Paragraph"/>
    <w:basedOn w:val="Normal"/>
    <w:uiPriority w:val="34"/>
    <w:qFormat/>
    <w:rsid w:val="00650837"/>
    <w:pPr>
      <w:ind w:left="720"/>
      <w:contextualSpacing/>
    </w:pPr>
  </w:style>
  <w:style w:type="character" w:customStyle="1" w:styleId="Heading3Char">
    <w:name w:val="Heading 3 Char"/>
    <w:basedOn w:val="DefaultParagraphFont"/>
    <w:link w:val="Heading3"/>
    <w:uiPriority w:val="9"/>
    <w:rsid w:val="00360708"/>
    <w:rPr>
      <w:rFonts w:ascii="Times New Roman" w:eastAsia="Times New Roman" w:hAnsi="Times New Roman" w:cs="Times New Roman"/>
      <w:b/>
      <w:bCs/>
      <w:sz w:val="27"/>
      <w:szCs w:val="27"/>
      <w:lang w:val="en-GB" w:eastAsia="en-GB"/>
    </w:rPr>
  </w:style>
  <w:style w:type="character" w:styleId="UnresolvedMention">
    <w:name w:val="Unresolved Mention"/>
    <w:basedOn w:val="DefaultParagraphFont"/>
    <w:uiPriority w:val="99"/>
    <w:semiHidden/>
    <w:unhideWhenUsed/>
    <w:rsid w:val="00046609"/>
    <w:rPr>
      <w:color w:val="605E5C"/>
      <w:shd w:val="clear" w:color="auto" w:fill="E1DFDD"/>
    </w:rPr>
  </w:style>
  <w:style w:type="character" w:customStyle="1" w:styleId="Heading1Char">
    <w:name w:val="Heading 1 Char"/>
    <w:basedOn w:val="DefaultParagraphFont"/>
    <w:link w:val="Heading1"/>
    <w:uiPriority w:val="9"/>
    <w:rsid w:val="00F05612"/>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077635"/>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278402">
      <w:bodyDiv w:val="1"/>
      <w:marLeft w:val="0"/>
      <w:marRight w:val="0"/>
      <w:marTop w:val="0"/>
      <w:marBottom w:val="0"/>
      <w:divBdr>
        <w:top w:val="none" w:sz="0" w:space="0" w:color="auto"/>
        <w:left w:val="none" w:sz="0" w:space="0" w:color="auto"/>
        <w:bottom w:val="none" w:sz="0" w:space="0" w:color="auto"/>
        <w:right w:val="none" w:sz="0" w:space="0" w:color="auto"/>
      </w:divBdr>
    </w:div>
    <w:div w:id="1220164919">
      <w:bodyDiv w:val="1"/>
      <w:marLeft w:val="0"/>
      <w:marRight w:val="0"/>
      <w:marTop w:val="0"/>
      <w:marBottom w:val="0"/>
      <w:divBdr>
        <w:top w:val="none" w:sz="0" w:space="0" w:color="auto"/>
        <w:left w:val="none" w:sz="0" w:space="0" w:color="auto"/>
        <w:bottom w:val="none" w:sz="0" w:space="0" w:color="auto"/>
        <w:right w:val="none" w:sz="0" w:space="0" w:color="auto"/>
      </w:divBdr>
    </w:div>
    <w:div w:id="17520481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suffolk.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new.basw.co.uk/training-cpd/professional-capabilities-framework/point-entry-trainin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oce.fa.em3.oraclecloud.com/hcmUI/CandidateExperience/en/sites/CX_3001/pages/1020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xsi:nil="true"/>
    <SharedWithUsers xmlns="a6d87e3d-d9df-4832-a311-66066ac8fdc6">
      <UserInfo>
        <DisplayName/>
        <AccountId xsi:nil="true"/>
        <AccountType/>
      </UserInfo>
    </SharedWithUsers>
    <Link xmlns="2d89081f-6c64-408f-b9dd-c27e8c88cdc8">
      <Url xsi:nil="true"/>
      <Description xsi:nil="true"/>
    </Link>
    <Thumbnail xmlns="2d89081f-6c64-408f-b9dd-c27e8c88cdc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921BD8-7066-4EA4-A40B-4E0B3F0840B1}">
  <ds:schemaRefs>
    <ds:schemaRef ds:uri="http://schemas.microsoft.com/sharepoint/v3/contenttype/forms"/>
  </ds:schemaRefs>
</ds:datastoreItem>
</file>

<file path=customXml/itemProps2.xml><?xml version="1.0" encoding="utf-8"?>
<ds:datastoreItem xmlns:ds="http://schemas.openxmlformats.org/officeDocument/2006/customXml" ds:itemID="{3655FB59-9105-45C4-B6EF-407B023ADCF5}">
  <ds:schemaRefs>
    <ds:schemaRef ds:uri="http://schemas.openxmlformats.org/officeDocument/2006/bibliography"/>
  </ds:schemaRefs>
</ds:datastoreItem>
</file>

<file path=customXml/itemProps3.xml><?xml version="1.0" encoding="utf-8"?>
<ds:datastoreItem xmlns:ds="http://schemas.openxmlformats.org/officeDocument/2006/customXml" ds:itemID="{74E6DA35-B42C-40F1-92F9-0703D56D965D}">
  <ds:schemaRefs>
    <ds:schemaRef ds:uri="http://schemas.microsoft.com/office/2006/metadata/properties"/>
    <ds:schemaRef ds:uri="http://schemas.microsoft.com/office/infopath/2007/PartnerControls"/>
    <ds:schemaRef ds:uri="6bb14a76-6ecd-4ca0-89c2-72a62247cd9a"/>
    <ds:schemaRef ds:uri="cb96b941-8b9d-434f-abdf-03e2e8a9a5be"/>
  </ds:schemaRefs>
</ds:datastoreItem>
</file>

<file path=customXml/itemProps4.xml><?xml version="1.0" encoding="utf-8"?>
<ds:datastoreItem xmlns:ds="http://schemas.openxmlformats.org/officeDocument/2006/customXml" ds:itemID="{702DD17D-E5DA-46A2-BCB1-F8D6DDD809A0}"/>
</file>

<file path=docProps/app.xml><?xml version="1.0" encoding="utf-8"?>
<Properties xmlns="http://schemas.openxmlformats.org/officeDocument/2006/extended-properties" xmlns:vt="http://schemas.openxmlformats.org/officeDocument/2006/docPropsVTypes">
  <Template>Normal</Template>
  <TotalTime>1</TotalTime>
  <Pages>2</Pages>
  <Words>387</Words>
  <Characters>2065</Characters>
  <Application>Microsoft Office Word</Application>
  <DocSecurity>0</DocSecurity>
  <Lines>90</Lines>
  <Paragraphs>23</Paragraphs>
  <ScaleCrop>false</ScaleCrop>
  <HeadingPairs>
    <vt:vector size="2" baseType="variant">
      <vt:variant>
        <vt:lpstr>Title</vt:lpstr>
      </vt:variant>
      <vt:variant>
        <vt:i4>1</vt:i4>
      </vt:variant>
    </vt:vector>
  </HeadingPairs>
  <TitlesOfParts>
    <vt:vector size="1" baseType="lpstr">
      <vt:lpstr>17450 Interactive DBS App Form_PDF</vt:lpstr>
    </vt:vector>
  </TitlesOfParts>
  <Company>Customer Service Direct</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17450 Interactive DBS App Form_PDF</dc:title>
  <dc:subject/>
  <dc:creator>SDAP7</dc:creator>
  <cp:keywords/>
  <cp:lastModifiedBy>Rachael Evans</cp:lastModifiedBy>
  <cp:revision>2</cp:revision>
  <cp:lastPrinted>2016-04-28T13:27:00Z</cp:lastPrinted>
  <dcterms:created xsi:type="dcterms:W3CDTF">2026-02-26T09:08:00Z</dcterms:created>
  <dcterms:modified xsi:type="dcterms:W3CDTF">2026-02-26T09:08:00Z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2014-12-16T00:00:00Z</vt:filetime>
  </property>
  <property fmtid="{D5CDD505-2E9C-101B-9397-08002B2CF9AE}" pid="3" name="LastSaved">
    <vt:filetime>2016-04-27T00:00:00Z</vt:filetime>
  </property>
  <property fmtid="{D5CDD505-2E9C-101B-9397-08002B2CF9AE}" pid="4" name="ContentTypeId">
    <vt:lpwstr>0x0101002F33568DFD4DE24FA31FD78AF77957B9</vt:lpwstr>
  </property>
  <property fmtid="{D5CDD505-2E9C-101B-9397-08002B2CF9AE}" pid="5" name="Order">
    <vt:r8>4000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y fmtid="{D5CDD505-2E9C-101B-9397-08002B2CF9AE}" pid="13" name="docLang">
    <vt:lpwstr>en</vt:lpwstr>
  </property>
  <property fmtid="{D5CDD505-2E9C-101B-9397-08002B2CF9AE}" pid="14" name="_SourceUrl">
    <vt:lpwstr/>
  </property>
  <property fmtid="{D5CDD505-2E9C-101B-9397-08002B2CF9AE}" pid="15" name="_SharedFileIndex">
    <vt:lpwstr/>
  </property>
</Properties>
</file>